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7B7F" w:rsidP="00E97B7F" w:rsidRDefault="00E97B7F" w14:paraId="1498C53E" w14:textId="77777777"/>
    <w:p w:rsidR="00E97B7F" w:rsidP="00E97B7F" w:rsidRDefault="00E97B7F" w14:paraId="43D39777" w14:textId="77777777"/>
    <w:p w:rsidR="00E97B7F" w:rsidP="00E97B7F" w:rsidRDefault="00E97B7F" w14:paraId="2766960F" w14:textId="77777777"/>
    <w:p w:rsidRPr="005944B6" w:rsidR="00E97B7F" w:rsidP="00E97B7F" w:rsidRDefault="00E97B7F" w14:paraId="25979185" w14:textId="77777777">
      <w:pPr>
        <w:rPr>
          <w:rFonts w:ascii="Arial Narrow" w:hAnsi="Arial Narrow"/>
        </w:rPr>
      </w:pPr>
      <w:r>
        <w:t xml:space="preserve">  </w:t>
      </w:r>
    </w:p>
    <w:p w:rsidR="00E97B7F" w:rsidP="00E97B7F" w:rsidRDefault="00E97B7F" w14:paraId="6D580C71" w14:textId="77777777">
      <w:pPr>
        <w:spacing w:after="12"/>
        <w:jc w:val="center"/>
        <w:rPr>
          <w:rFonts w:ascii="Arial Narrow" w:hAnsi="Arial Narrow" w:cs="Arial"/>
          <w:b/>
        </w:rPr>
      </w:pPr>
      <w:bookmarkStart w:name="_Hlk17450492" w:id="0"/>
      <w:r w:rsidRPr="005944B6">
        <w:rPr>
          <w:rFonts w:ascii="Arial Narrow" w:hAnsi="Arial Narrow" w:cs="Arial"/>
          <w:b/>
        </w:rPr>
        <w:t xml:space="preserve">    </w:t>
      </w:r>
    </w:p>
    <w:p w:rsidR="00E97B7F" w:rsidP="00E97B7F" w:rsidRDefault="00E97B7F" w14:paraId="35A74BC6" w14:textId="77777777">
      <w:pPr>
        <w:spacing w:after="12"/>
        <w:jc w:val="center"/>
        <w:rPr>
          <w:rFonts w:ascii="Arial Narrow" w:hAnsi="Arial Narrow" w:cs="Arial"/>
          <w:b/>
        </w:rPr>
      </w:pPr>
    </w:p>
    <w:p w:rsidR="00E97B7F" w:rsidP="00E97B7F" w:rsidRDefault="00E97B7F" w14:paraId="613329D0" w14:textId="77777777">
      <w:pPr>
        <w:spacing w:after="12"/>
        <w:jc w:val="center"/>
        <w:rPr>
          <w:rFonts w:ascii="Arial Narrow" w:hAnsi="Arial Narrow" w:cs="Arial"/>
          <w:b/>
        </w:rPr>
      </w:pPr>
    </w:p>
    <w:p w:rsidRPr="005944B6" w:rsidR="00E97B7F" w:rsidP="00E97B7F" w:rsidRDefault="00E97B7F" w14:paraId="42B66D83" w14:textId="6E12C597">
      <w:pPr>
        <w:spacing w:after="12"/>
        <w:jc w:val="center"/>
        <w:rPr>
          <w:rFonts w:ascii="Arial Narrow" w:hAnsi="Arial Narrow" w:cs="Arial"/>
          <w:b/>
          <w:u w:val="single"/>
        </w:rPr>
      </w:pPr>
      <w:r w:rsidRPr="005944B6">
        <w:rPr>
          <w:rFonts w:ascii="Arial Narrow" w:hAnsi="Arial Narrow" w:cs="Arial"/>
          <w:b/>
        </w:rPr>
        <w:t xml:space="preserve"> </w:t>
      </w:r>
      <w:r w:rsidRPr="005944B6">
        <w:rPr>
          <w:rFonts w:ascii="Arial Narrow" w:hAnsi="Arial Narrow" w:cs="Arial"/>
          <w:b/>
          <w:u w:val="single"/>
        </w:rPr>
        <w:t>MINUTES</w:t>
      </w:r>
    </w:p>
    <w:p w:rsidRPr="005944B6" w:rsidR="00E97B7F" w:rsidP="00E97B7F" w:rsidRDefault="0087269B" w14:paraId="6B941E64" w14:textId="72B1C60C">
      <w:pPr>
        <w:spacing w:after="12"/>
        <w:jc w:val="center"/>
        <w:rPr>
          <w:rFonts w:ascii="Arial Narrow" w:hAnsi="Arial Narrow" w:cs="Arial"/>
        </w:rPr>
      </w:pPr>
      <w:r>
        <w:rPr>
          <w:rFonts w:ascii="Arial Narrow" w:hAnsi="Arial Narrow" w:cs="Arial"/>
        </w:rPr>
        <w:t>Special</w:t>
      </w:r>
      <w:r w:rsidR="003B7F82">
        <w:rPr>
          <w:rFonts w:ascii="Arial Narrow" w:hAnsi="Arial Narrow" w:cs="Arial"/>
        </w:rPr>
        <w:t xml:space="preserve"> </w:t>
      </w:r>
      <w:r w:rsidR="00E97B7F">
        <w:rPr>
          <w:rFonts w:ascii="Arial Narrow" w:hAnsi="Arial Narrow" w:cs="Arial"/>
        </w:rPr>
        <w:t>Meeting</w:t>
      </w:r>
      <w:r w:rsidRPr="005944B6" w:rsidR="00E97B7F">
        <w:rPr>
          <w:rFonts w:ascii="Arial Narrow" w:hAnsi="Arial Narrow" w:cs="Arial"/>
        </w:rPr>
        <w:t xml:space="preserve"> of the Board of Directors</w:t>
      </w:r>
    </w:p>
    <w:p w:rsidRPr="005944B6" w:rsidR="00E97B7F" w:rsidP="00E97B7F" w:rsidRDefault="0087269B" w14:paraId="2C5EE06F" w14:textId="693C4F9A">
      <w:pPr>
        <w:spacing w:after="12"/>
        <w:jc w:val="center"/>
        <w:rPr>
          <w:rFonts w:ascii="Arial Narrow" w:hAnsi="Arial Narrow" w:cs="Arial"/>
        </w:rPr>
      </w:pPr>
      <w:r>
        <w:rPr>
          <w:rFonts w:ascii="Arial Narrow" w:hAnsi="Arial Narrow" w:cs="Arial"/>
        </w:rPr>
        <w:t>December 21</w:t>
      </w:r>
      <w:r w:rsidR="00E97B7F">
        <w:rPr>
          <w:rFonts w:ascii="Arial Narrow" w:hAnsi="Arial Narrow" w:cs="Arial"/>
        </w:rPr>
        <w:t>, 2021</w:t>
      </w:r>
    </w:p>
    <w:p w:rsidR="00E97B7F" w:rsidP="00E97B7F" w:rsidRDefault="00E97B7F" w14:paraId="4ED4D0C6" w14:textId="4835E899">
      <w:pPr>
        <w:rPr>
          <w:sz w:val="22"/>
          <w:szCs w:val="22"/>
        </w:rPr>
      </w:pPr>
      <w:r w:rsidRPr="005944B6">
        <w:rPr>
          <w:rFonts w:ascii="Arial Narrow" w:hAnsi="Arial Narrow" w:cs="Arial"/>
        </w:rPr>
        <w:t>A meeting of the Board of Directors of the Ulster County Economic Development Alliance was held at</w:t>
      </w:r>
      <w:r w:rsidR="0087269B">
        <w:rPr>
          <w:rFonts w:ascii="Arial Narrow" w:hAnsi="Arial Narrow" w:cs="Arial"/>
        </w:rPr>
        <w:t xml:space="preserve"> 8</w:t>
      </w:r>
      <w:r>
        <w:rPr>
          <w:rFonts w:ascii="Arial Narrow" w:hAnsi="Arial Narrow" w:cs="Arial"/>
        </w:rPr>
        <w:t xml:space="preserve">:30 </w:t>
      </w:r>
      <w:r w:rsidRPr="005944B6">
        <w:rPr>
          <w:rFonts w:ascii="Arial Narrow" w:hAnsi="Arial Narrow" w:cs="Arial"/>
        </w:rPr>
        <w:t xml:space="preserve">P.M. on </w:t>
      </w:r>
      <w:r>
        <w:rPr>
          <w:rFonts w:ascii="Arial Narrow" w:hAnsi="Arial Narrow" w:cs="Arial"/>
        </w:rPr>
        <w:t xml:space="preserve">Tuesday, </w:t>
      </w:r>
      <w:r w:rsidR="0087269B">
        <w:rPr>
          <w:rFonts w:ascii="Arial Narrow" w:hAnsi="Arial Narrow" w:cs="Arial"/>
        </w:rPr>
        <w:t>December 21</w:t>
      </w:r>
      <w:r w:rsidRPr="005944B6">
        <w:rPr>
          <w:rFonts w:ascii="Arial Narrow" w:hAnsi="Arial Narrow" w:cs="Arial"/>
        </w:rPr>
        <w:t>,</w:t>
      </w:r>
      <w:r>
        <w:rPr>
          <w:rFonts w:ascii="Arial Narrow" w:hAnsi="Arial Narrow" w:cs="Arial"/>
        </w:rPr>
        <w:t xml:space="preserve"> 2021</w:t>
      </w:r>
      <w:r w:rsidRPr="005944B6">
        <w:rPr>
          <w:rFonts w:ascii="Arial Narrow" w:hAnsi="Arial Narrow" w:cs="Arial"/>
        </w:rPr>
        <w:t xml:space="preserve"> </w:t>
      </w:r>
      <w:r>
        <w:rPr>
          <w:rFonts w:ascii="Arial Narrow" w:hAnsi="Arial Narrow" w:cs="Arial"/>
        </w:rPr>
        <w:t xml:space="preserve">through a </w:t>
      </w:r>
      <w:r w:rsidR="0087269B">
        <w:rPr>
          <w:rFonts w:ascii="Arial Narrow" w:hAnsi="Arial Narrow" w:cs="Arial"/>
        </w:rPr>
        <w:t>Zoom</w:t>
      </w:r>
      <w:r>
        <w:rPr>
          <w:rFonts w:ascii="Arial Narrow" w:hAnsi="Arial Narrow" w:cs="Arial"/>
        </w:rPr>
        <w:t xml:space="preserve"> meeting:</w:t>
      </w:r>
    </w:p>
    <w:p w:rsidR="00E97B7F" w:rsidP="00E97B7F" w:rsidRDefault="00E97B7F" w14:paraId="555A1C96" w14:textId="77777777">
      <w:pPr>
        <w:rPr>
          <w:rFonts w:ascii="Segoe UI" w:hAnsi="Segoe UI" w:cs="Segoe UI"/>
          <w:color w:val="252424"/>
        </w:rPr>
      </w:pPr>
    </w:p>
    <w:p w:rsidRPr="00950433" w:rsidR="00950433" w:rsidP="00950433" w:rsidRDefault="002030D7" w14:paraId="199C2EE7" w14:textId="77777777">
      <w:pPr>
        <w:spacing w:after="12"/>
        <w:jc w:val="both"/>
        <w:rPr>
          <w:rFonts w:ascii="Segoe UI" w:hAnsi="Segoe UI" w:cs="Segoe UI"/>
          <w:b/>
          <w:bCs/>
          <w:color w:val="252424"/>
          <w:sz w:val="21"/>
          <w:szCs w:val="21"/>
        </w:rPr>
      </w:pPr>
      <w:hyperlink w:history="1" r:id="rId10">
        <w:r w:rsidRPr="00950433" w:rsidR="00950433">
          <w:rPr>
            <w:rStyle w:val="Hyperlink"/>
            <w:rFonts w:ascii="Segoe UI" w:hAnsi="Segoe UI" w:cs="Segoe UI"/>
            <w:b/>
            <w:bCs/>
            <w:sz w:val="21"/>
            <w:szCs w:val="21"/>
          </w:rPr>
          <w:t>https://us02web.zoom.us/j/89047784662</w:t>
        </w:r>
      </w:hyperlink>
    </w:p>
    <w:p w:rsidRPr="00950433" w:rsidR="00950433" w:rsidP="00950433" w:rsidRDefault="00950433" w14:paraId="17C01495" w14:textId="77777777">
      <w:pPr>
        <w:spacing w:after="12"/>
        <w:jc w:val="both"/>
        <w:rPr>
          <w:rFonts w:ascii="Segoe UI" w:hAnsi="Segoe UI" w:cs="Segoe UI"/>
          <w:b/>
          <w:bCs/>
          <w:color w:val="252424"/>
          <w:sz w:val="21"/>
          <w:szCs w:val="21"/>
        </w:rPr>
      </w:pPr>
    </w:p>
    <w:p w:rsidRPr="00950433" w:rsidR="00950433" w:rsidP="00950433" w:rsidRDefault="00950433" w14:paraId="3EE2689A" w14:textId="77777777">
      <w:pPr>
        <w:spacing w:after="12"/>
        <w:jc w:val="both"/>
        <w:rPr>
          <w:rFonts w:ascii="Segoe UI" w:hAnsi="Segoe UI" w:cs="Segoe UI"/>
          <w:b/>
          <w:bCs/>
          <w:color w:val="252424"/>
          <w:sz w:val="21"/>
          <w:szCs w:val="21"/>
        </w:rPr>
      </w:pPr>
      <w:r w:rsidRPr="00950433">
        <w:rPr>
          <w:rFonts w:ascii="Segoe UI" w:hAnsi="Segoe UI" w:cs="Segoe UI"/>
          <w:b/>
          <w:bCs/>
          <w:color w:val="252424"/>
          <w:sz w:val="21"/>
          <w:szCs w:val="21"/>
        </w:rPr>
        <w:t>Meeting ID: 890 4778 4662</w:t>
      </w:r>
    </w:p>
    <w:p w:rsidRPr="00950433" w:rsidR="00950433" w:rsidP="00950433" w:rsidRDefault="00950433" w14:paraId="0ED3B8EF" w14:textId="77777777">
      <w:pPr>
        <w:spacing w:after="12"/>
        <w:jc w:val="both"/>
        <w:rPr>
          <w:rFonts w:ascii="Segoe UI" w:hAnsi="Segoe UI" w:cs="Segoe UI"/>
          <w:b/>
          <w:bCs/>
          <w:color w:val="252424"/>
          <w:sz w:val="21"/>
          <w:szCs w:val="21"/>
        </w:rPr>
      </w:pPr>
      <w:r w:rsidRPr="00950433">
        <w:rPr>
          <w:rFonts w:ascii="Segoe UI" w:hAnsi="Segoe UI" w:cs="Segoe UI"/>
          <w:b/>
          <w:bCs/>
          <w:color w:val="252424"/>
          <w:sz w:val="21"/>
          <w:szCs w:val="21"/>
        </w:rPr>
        <w:t>One tap mobile</w:t>
      </w:r>
    </w:p>
    <w:p w:rsidRPr="00950433" w:rsidR="00950433" w:rsidP="00950433" w:rsidRDefault="00950433" w14:paraId="6B6A6C42" w14:textId="77777777">
      <w:pPr>
        <w:spacing w:after="12"/>
        <w:jc w:val="both"/>
        <w:rPr>
          <w:rFonts w:ascii="Segoe UI" w:hAnsi="Segoe UI" w:cs="Segoe UI"/>
          <w:b/>
          <w:bCs/>
          <w:color w:val="252424"/>
          <w:sz w:val="21"/>
          <w:szCs w:val="21"/>
        </w:rPr>
      </w:pPr>
      <w:r w:rsidRPr="00950433">
        <w:rPr>
          <w:rFonts w:ascii="Segoe UI" w:hAnsi="Segoe UI" w:cs="Segoe UI"/>
          <w:b/>
          <w:bCs/>
          <w:color w:val="252424"/>
          <w:sz w:val="21"/>
          <w:szCs w:val="21"/>
        </w:rPr>
        <w:t>+16465588656,,89047784662# US (New York)</w:t>
      </w:r>
    </w:p>
    <w:p w:rsidRPr="00950433" w:rsidR="00950433" w:rsidP="00950433" w:rsidRDefault="00950433" w14:paraId="6CC80C18" w14:textId="77777777">
      <w:pPr>
        <w:spacing w:after="12"/>
        <w:jc w:val="both"/>
        <w:rPr>
          <w:rFonts w:ascii="Segoe UI" w:hAnsi="Segoe UI" w:cs="Segoe UI"/>
          <w:b/>
          <w:bCs/>
          <w:color w:val="252424"/>
          <w:sz w:val="21"/>
          <w:szCs w:val="21"/>
        </w:rPr>
      </w:pPr>
      <w:r w:rsidRPr="00950433">
        <w:rPr>
          <w:rFonts w:ascii="Segoe UI" w:hAnsi="Segoe UI" w:cs="Segoe UI"/>
          <w:b/>
          <w:bCs/>
          <w:color w:val="252424"/>
          <w:sz w:val="21"/>
          <w:szCs w:val="21"/>
        </w:rPr>
        <w:t>+13017158592,,89047784662# US (Washington DC)</w:t>
      </w:r>
    </w:p>
    <w:p w:rsidR="00E97B7F" w:rsidP="00E97B7F" w:rsidRDefault="00E97B7F" w14:paraId="45211970" w14:textId="77777777">
      <w:pPr>
        <w:spacing w:after="12"/>
        <w:jc w:val="both"/>
        <w:rPr>
          <w:rFonts w:ascii="Arial Narrow" w:hAnsi="Arial Narrow" w:cs="Arial"/>
        </w:rPr>
      </w:pPr>
    </w:p>
    <w:p w:rsidR="00FA753A" w:rsidP="00E97B7F" w:rsidRDefault="00E97B7F" w14:paraId="57C47E3A" w14:textId="39C61086">
      <w:pPr>
        <w:spacing w:after="12"/>
        <w:jc w:val="both"/>
        <w:rPr>
          <w:rFonts w:ascii="Arial Narrow" w:hAnsi="Arial Narrow" w:cs="Arial"/>
        </w:rPr>
      </w:pPr>
      <w:r w:rsidRPr="005944B6">
        <w:rPr>
          <w:rFonts w:ascii="Arial Narrow" w:hAnsi="Arial Narrow" w:cs="Arial"/>
        </w:rPr>
        <w:t>The following Board Members were present</w:t>
      </w:r>
      <w:r>
        <w:rPr>
          <w:rFonts w:ascii="Arial Narrow" w:hAnsi="Arial Narrow" w:cs="Arial"/>
        </w:rPr>
        <w:t xml:space="preserve"> by </w:t>
      </w:r>
      <w:r w:rsidRPr="14569588" w:rsidR="03E072D6">
        <w:rPr>
          <w:rFonts w:ascii="Arial Narrow" w:hAnsi="Arial Narrow" w:cs="Arial"/>
        </w:rPr>
        <w:t xml:space="preserve">video </w:t>
      </w:r>
      <w:r w:rsidRPr="14569588">
        <w:rPr>
          <w:rFonts w:ascii="Arial Narrow" w:hAnsi="Arial Narrow" w:cs="Arial"/>
        </w:rPr>
        <w:t>conference</w:t>
      </w:r>
      <w:r w:rsidRPr="005944B6">
        <w:rPr>
          <w:rFonts w:ascii="Arial Narrow" w:hAnsi="Arial Narrow" w:cs="Arial"/>
        </w:rPr>
        <w:t>:</w:t>
      </w:r>
      <w:r>
        <w:tab/>
      </w:r>
    </w:p>
    <w:p w:rsidR="00FA753A" w:rsidP="00E97B7F" w:rsidRDefault="00FA753A" w14:paraId="3764B6F3" w14:textId="38927280">
      <w:pPr>
        <w:spacing w:after="12"/>
        <w:jc w:val="both"/>
        <w:rPr>
          <w:rFonts w:ascii="Arial Narrow" w:hAnsi="Arial Narrow" w:cs="Arial"/>
        </w:rPr>
      </w:pPr>
      <w:r>
        <w:rPr>
          <w:rFonts w:ascii="Arial Narrow" w:hAnsi="Arial Narrow" w:cs="Arial"/>
        </w:rPr>
        <w:t>Sarah Haley</w:t>
      </w:r>
    </w:p>
    <w:p w:rsidR="00FA753A" w:rsidP="00E97B7F" w:rsidRDefault="00FA753A" w14:paraId="653F7BB4" w14:textId="36AA2A13">
      <w:pPr>
        <w:spacing w:after="12"/>
        <w:jc w:val="both"/>
        <w:rPr>
          <w:rFonts w:ascii="Arial Narrow" w:hAnsi="Arial Narrow" w:cs="Arial"/>
        </w:rPr>
      </w:pPr>
      <w:r w:rsidRPr="7FC863DD">
        <w:rPr>
          <w:rFonts w:ascii="Arial Narrow" w:hAnsi="Arial Narrow" w:cs="Arial"/>
        </w:rPr>
        <w:t>Herb Litts</w:t>
      </w:r>
      <w:r w:rsidRPr="7FC863DD" w:rsidR="001C3B9A">
        <w:rPr>
          <w:rFonts w:ascii="Arial Narrow" w:hAnsi="Arial Narrow" w:cs="Arial"/>
        </w:rPr>
        <w:t xml:space="preserve"> (joined meeting at 8:59pm)</w:t>
      </w:r>
    </w:p>
    <w:p w:rsidR="00FA753A" w:rsidP="00E97B7F" w:rsidRDefault="00FA753A" w14:paraId="543D47B7" w14:textId="48B9D808">
      <w:pPr>
        <w:spacing w:after="12"/>
        <w:jc w:val="both"/>
        <w:rPr>
          <w:rFonts w:ascii="Arial Narrow" w:hAnsi="Arial Narrow" w:cs="Arial"/>
        </w:rPr>
      </w:pPr>
      <w:r w:rsidRPr="7FC863DD">
        <w:rPr>
          <w:rFonts w:ascii="Arial Narrow" w:hAnsi="Arial Narrow" w:cs="Arial"/>
        </w:rPr>
        <w:t>Brian Cahill</w:t>
      </w:r>
      <w:r w:rsidRPr="7FC863DD" w:rsidR="001C3B9A">
        <w:rPr>
          <w:rFonts w:ascii="Arial Narrow" w:hAnsi="Arial Narrow" w:cs="Arial"/>
        </w:rPr>
        <w:t xml:space="preserve"> (joined meeting at 8:59pm)</w:t>
      </w:r>
    </w:p>
    <w:p w:rsidR="00DF6594" w:rsidP="00E97B7F" w:rsidRDefault="00DF6594" w14:paraId="0AD26D8D" w14:textId="67642A26">
      <w:pPr>
        <w:spacing w:after="12"/>
        <w:jc w:val="both"/>
        <w:rPr>
          <w:rFonts w:ascii="Arial Narrow" w:hAnsi="Arial Narrow" w:cs="Arial"/>
        </w:rPr>
      </w:pPr>
      <w:r>
        <w:rPr>
          <w:rFonts w:ascii="Arial Narrow" w:hAnsi="Arial Narrow" w:cs="Arial"/>
        </w:rPr>
        <w:t>Ashley Knox</w:t>
      </w:r>
    </w:p>
    <w:p w:rsidR="00DF6594" w:rsidP="00E97B7F" w:rsidRDefault="00DF6594" w14:paraId="08B1D84A" w14:textId="6BB46A4E">
      <w:pPr>
        <w:spacing w:after="12"/>
        <w:jc w:val="both"/>
        <w:rPr>
          <w:rFonts w:ascii="Arial Narrow" w:hAnsi="Arial Narrow" w:cs="Arial"/>
        </w:rPr>
      </w:pPr>
      <w:r>
        <w:rPr>
          <w:rFonts w:ascii="Arial Narrow" w:hAnsi="Arial Narrow" w:cs="Arial"/>
        </w:rPr>
        <w:t>Zac Kleinhandler</w:t>
      </w:r>
    </w:p>
    <w:p w:rsidR="00950433" w:rsidP="00E97B7F" w:rsidRDefault="00950433" w14:paraId="035F1B9D" w14:textId="7D31F330">
      <w:pPr>
        <w:spacing w:after="12"/>
        <w:jc w:val="both"/>
        <w:rPr>
          <w:rFonts w:ascii="Arial Narrow" w:hAnsi="Arial Narrow" w:cs="Arial"/>
        </w:rPr>
      </w:pPr>
      <w:r>
        <w:rPr>
          <w:rFonts w:ascii="Arial Narrow" w:hAnsi="Arial Narrow" w:cs="Arial"/>
        </w:rPr>
        <w:t>Todd Diorio</w:t>
      </w:r>
    </w:p>
    <w:p w:rsidR="00950433" w:rsidP="00E97B7F" w:rsidRDefault="00950433" w14:paraId="004B610B" w14:textId="00C120A9">
      <w:pPr>
        <w:spacing w:after="12"/>
        <w:jc w:val="both"/>
        <w:rPr>
          <w:rFonts w:ascii="Arial Narrow" w:hAnsi="Arial Narrow" w:cs="Arial"/>
        </w:rPr>
      </w:pPr>
      <w:r>
        <w:rPr>
          <w:rFonts w:ascii="Arial Narrow" w:hAnsi="Arial Narrow" w:cs="Arial"/>
        </w:rPr>
        <w:t>Ward Todd</w:t>
      </w:r>
    </w:p>
    <w:p w:rsidR="00E97B7F" w:rsidP="00E97B7F" w:rsidRDefault="00E97B7F" w14:paraId="21D9C6D0" w14:textId="54251DFD">
      <w:pPr>
        <w:spacing w:after="12"/>
        <w:jc w:val="both"/>
        <w:rPr>
          <w:rFonts w:ascii="Arial Narrow" w:hAnsi="Arial Narrow" w:cs="Arial"/>
        </w:rPr>
      </w:pPr>
      <w:r>
        <w:rPr>
          <w:rFonts w:ascii="Arial Narrow" w:hAnsi="Arial Narrow" w:cs="Arial"/>
        </w:rPr>
        <w:tab/>
      </w:r>
      <w:r w:rsidRPr="005944B6">
        <w:rPr>
          <w:rFonts w:ascii="Arial Narrow" w:hAnsi="Arial Narrow" w:cs="Arial"/>
        </w:rPr>
        <w:tab/>
      </w:r>
      <w:r w:rsidRPr="005944B6">
        <w:rPr>
          <w:rFonts w:ascii="Arial Narrow" w:hAnsi="Arial Narrow" w:cs="Arial"/>
        </w:rPr>
        <w:tab/>
      </w:r>
      <w:r w:rsidRPr="005944B6">
        <w:rPr>
          <w:rFonts w:ascii="Arial Narrow" w:hAnsi="Arial Narrow" w:cs="Arial"/>
        </w:rPr>
        <w:t xml:space="preserve"> </w:t>
      </w:r>
    </w:p>
    <w:p w:rsidR="00E97B7F" w:rsidP="00E97B7F" w:rsidRDefault="00E97B7F" w14:paraId="4DAA52E9" w14:textId="77777777">
      <w:pPr>
        <w:spacing w:after="12"/>
        <w:jc w:val="both"/>
        <w:rPr>
          <w:rFonts w:ascii="Arial Narrow" w:hAnsi="Arial Narrow" w:cs="Arial"/>
        </w:rPr>
      </w:pPr>
      <w:r>
        <w:rPr>
          <w:rFonts w:ascii="Arial Narrow" w:hAnsi="Arial Narrow" w:cs="Arial"/>
        </w:rPr>
        <w:t>Also in attendance were:</w:t>
      </w:r>
    </w:p>
    <w:p w:rsidR="00E97B7F" w:rsidP="00E97B7F" w:rsidRDefault="00E97B7F" w14:paraId="1A3BA21E" w14:textId="77777777">
      <w:pPr>
        <w:spacing w:after="12"/>
        <w:jc w:val="both"/>
        <w:rPr>
          <w:rFonts w:ascii="Arial Narrow" w:hAnsi="Arial Narrow" w:cs="Arial"/>
        </w:rPr>
      </w:pPr>
    </w:p>
    <w:p w:rsidR="00E97B7F" w:rsidP="00E97B7F" w:rsidRDefault="00E97B7F" w14:paraId="7CC71AD5" w14:textId="77777777">
      <w:pPr>
        <w:spacing w:after="12"/>
        <w:jc w:val="both"/>
        <w:rPr>
          <w:rFonts w:ascii="Arial Narrow" w:hAnsi="Arial Narrow" w:cs="Arial"/>
        </w:rPr>
      </w:pPr>
      <w:r>
        <w:rPr>
          <w:rFonts w:ascii="Arial Narrow" w:hAnsi="Arial Narrow" w:cs="Arial"/>
        </w:rPr>
        <w:t>President:</w:t>
      </w:r>
    </w:p>
    <w:p w:rsidR="00E97B7F" w:rsidP="00E97B7F" w:rsidRDefault="00E97B7F" w14:paraId="7D5D5795" w14:textId="77777777">
      <w:pPr>
        <w:spacing w:after="12"/>
        <w:jc w:val="both"/>
        <w:rPr>
          <w:rFonts w:ascii="Arial Narrow" w:hAnsi="Arial Narrow" w:cs="Arial"/>
        </w:rPr>
      </w:pPr>
      <w:r>
        <w:rPr>
          <w:rFonts w:ascii="Arial Narrow" w:hAnsi="Arial Narrow" w:cs="Arial"/>
        </w:rPr>
        <w:tab/>
      </w:r>
      <w:r>
        <w:rPr>
          <w:rFonts w:ascii="Arial Narrow" w:hAnsi="Arial Narrow" w:cs="Arial"/>
        </w:rPr>
        <w:t>Tim Weidemann</w:t>
      </w:r>
      <w:r>
        <w:rPr>
          <w:rFonts w:ascii="Arial Narrow" w:hAnsi="Arial Narrow" w:cs="Arial"/>
        </w:rPr>
        <w:tab/>
      </w:r>
      <w:r>
        <w:rPr>
          <w:rFonts w:ascii="Arial Narrow" w:hAnsi="Arial Narrow" w:cs="Arial"/>
        </w:rPr>
        <w:tab/>
      </w:r>
      <w:r w:rsidRPr="00B74E93">
        <w:rPr>
          <w:rFonts w:ascii="Arial Narrow" w:hAnsi="Arial Narrow" w:cs="Arial"/>
        </w:rPr>
        <w:t>Director, Ulster County Office of Economic Development</w:t>
      </w:r>
      <w:r w:rsidRPr="005944B6">
        <w:rPr>
          <w:rFonts w:ascii="Arial Narrow" w:hAnsi="Arial Narrow" w:cs="Arial"/>
        </w:rPr>
        <w:tab/>
      </w:r>
      <w:r w:rsidRPr="005944B6">
        <w:rPr>
          <w:rFonts w:ascii="Arial Narrow" w:hAnsi="Arial Narrow" w:cs="Arial"/>
        </w:rPr>
        <w:tab/>
      </w:r>
    </w:p>
    <w:p w:rsidR="00E97B7F" w:rsidP="00E97B7F" w:rsidRDefault="00E97B7F" w14:paraId="00F5F93A" w14:textId="77777777">
      <w:pPr>
        <w:spacing w:after="12"/>
        <w:rPr>
          <w:rFonts w:ascii="Arial Narrow" w:hAnsi="Arial Narrow" w:cs="Arial"/>
        </w:rPr>
      </w:pPr>
    </w:p>
    <w:p w:rsidRPr="005944B6" w:rsidR="00E97B7F" w:rsidP="00E97B7F" w:rsidRDefault="00E97B7F" w14:paraId="7766D08D" w14:textId="77777777">
      <w:pPr>
        <w:spacing w:after="12"/>
        <w:ind w:firstLine="720"/>
        <w:rPr>
          <w:rFonts w:ascii="Arial Narrow" w:hAnsi="Arial Narrow" w:cs="Arial"/>
        </w:rPr>
      </w:pPr>
    </w:p>
    <w:p w:rsidR="00AD733E" w:rsidP="00E97B7F" w:rsidRDefault="00E97B7F" w14:paraId="199A1F46" w14:textId="77777777">
      <w:pPr>
        <w:spacing w:after="12"/>
        <w:rPr>
          <w:rFonts w:ascii="Arial Narrow" w:hAnsi="Arial Narrow" w:cs="Arial"/>
        </w:rPr>
      </w:pPr>
      <w:r w:rsidRPr="005944B6">
        <w:rPr>
          <w:rFonts w:ascii="Arial Narrow" w:hAnsi="Arial Narrow" w:cs="Arial"/>
        </w:rPr>
        <w:t>Ulster County Office of Economic Development Staff:</w:t>
      </w:r>
      <w:r>
        <w:rPr>
          <w:rFonts w:ascii="Arial Narrow" w:hAnsi="Arial Narrow" w:cs="Arial"/>
        </w:rPr>
        <w:t xml:space="preserve">    </w:t>
      </w:r>
    </w:p>
    <w:p w:rsidRPr="005944B6" w:rsidR="00E97B7F" w:rsidP="00E97B7F" w:rsidRDefault="00AD733E" w14:paraId="3E5BB10D" w14:textId="4F7A2131">
      <w:pPr>
        <w:spacing w:after="12"/>
        <w:rPr>
          <w:rFonts w:ascii="Arial Narrow" w:hAnsi="Arial Narrow" w:cs="Arial"/>
        </w:rPr>
      </w:pPr>
      <w:r>
        <w:rPr>
          <w:rFonts w:ascii="Arial Narrow" w:hAnsi="Arial Narrow" w:cs="Arial"/>
        </w:rPr>
        <w:tab/>
      </w:r>
      <w:r w:rsidR="781AECBB">
        <w:rPr>
          <w:rFonts w:ascii="Arial Narrow" w:hAnsi="Arial Narrow" w:cs="Arial"/>
        </w:rPr>
        <w:t>Kathryn Heidecker</w:t>
      </w:r>
      <w:r>
        <w:rPr>
          <w:rFonts w:ascii="Arial Narrow" w:hAnsi="Arial Narrow" w:cs="Arial"/>
        </w:rPr>
        <w:tab/>
      </w:r>
      <w:r w:rsidR="781AECBB">
        <w:rPr>
          <w:rFonts w:ascii="Arial Narrow" w:hAnsi="Arial Narrow" w:cs="Arial"/>
        </w:rPr>
        <w:t>Deputy Director, Economic</w:t>
      </w:r>
      <w:r w:rsidR="0BB4E322">
        <w:rPr>
          <w:rFonts w:ascii="Arial Narrow" w:hAnsi="Arial Narrow" w:cs="Arial"/>
        </w:rPr>
        <w:t xml:space="preserve"> </w:t>
      </w:r>
      <w:r w:rsidR="781AECBB">
        <w:rPr>
          <w:rFonts w:ascii="Arial Narrow" w:hAnsi="Arial Narrow" w:cs="Arial"/>
        </w:rPr>
        <w:t>Development</w:t>
      </w:r>
      <w:r w:rsidR="763665E1">
        <w:rPr>
          <w:rFonts w:ascii="Arial Narrow" w:hAnsi="Arial Narrow" w:cs="Arial"/>
        </w:rPr>
        <w:t xml:space="preserve">                                                                                                                                                                                                           </w:t>
      </w:r>
    </w:p>
    <w:p w:rsidR="00E97B7F" w:rsidP="00E97B7F" w:rsidRDefault="00E97B7F" w14:paraId="597DEF16" w14:textId="77777777">
      <w:pPr>
        <w:spacing w:after="12"/>
        <w:ind w:firstLine="720"/>
        <w:rPr>
          <w:rFonts w:ascii="Arial Narrow" w:hAnsi="Arial Narrow" w:cs="Arial"/>
        </w:rPr>
      </w:pPr>
      <w:r>
        <w:rPr>
          <w:rFonts w:ascii="Arial Narrow" w:hAnsi="Arial Narrow" w:cs="Arial"/>
        </w:rPr>
        <w:t>Samantha Liotta</w:t>
      </w:r>
      <w:r>
        <w:rPr>
          <w:rFonts w:ascii="Arial Narrow" w:hAnsi="Arial Narrow" w:cs="Arial"/>
        </w:rPr>
        <w:tab/>
      </w:r>
      <w:r>
        <w:rPr>
          <w:rFonts w:ascii="Arial Narrow" w:hAnsi="Arial Narrow" w:cs="Arial"/>
        </w:rPr>
        <w:tab/>
      </w:r>
      <w:r>
        <w:rPr>
          <w:rFonts w:ascii="Arial Narrow" w:hAnsi="Arial Narrow" w:cs="Arial"/>
        </w:rPr>
        <w:t>Confidential Secretary, Economic Development</w:t>
      </w:r>
    </w:p>
    <w:p w:rsidR="00E97B7F" w:rsidP="00E97B7F" w:rsidRDefault="00E97B7F" w14:paraId="4F49FCE0" w14:textId="77777777">
      <w:pPr>
        <w:spacing w:after="12"/>
        <w:rPr>
          <w:rFonts w:ascii="Arial Narrow" w:hAnsi="Arial Narrow" w:cs="Arial"/>
        </w:rPr>
      </w:pPr>
    </w:p>
    <w:p w:rsidR="00E97B7F" w:rsidP="00E97B7F" w:rsidRDefault="00E97B7F" w14:paraId="64770E11" w14:textId="77777777">
      <w:pPr>
        <w:spacing w:after="12"/>
        <w:rPr>
          <w:rFonts w:ascii="Arial Narrow" w:hAnsi="Arial Narrow" w:cs="Arial"/>
        </w:rPr>
      </w:pPr>
      <w:r>
        <w:rPr>
          <w:rFonts w:ascii="Arial Narrow" w:hAnsi="Arial Narrow" w:cs="Arial"/>
        </w:rPr>
        <w:t>Other Attendees</w:t>
      </w:r>
    </w:p>
    <w:p w:rsidR="00B21DC2" w:rsidP="00E97B7F" w:rsidRDefault="00B21DC2" w14:paraId="4539AFDF" w14:textId="69132274">
      <w:pPr>
        <w:spacing w:after="12"/>
        <w:ind w:firstLine="720"/>
        <w:rPr>
          <w:rFonts w:ascii="Arial Narrow" w:hAnsi="Arial Narrow" w:cs="Arial"/>
        </w:rPr>
      </w:pPr>
      <w:r>
        <w:rPr>
          <w:rFonts w:ascii="Arial Narrow" w:hAnsi="Arial Narrow" w:cs="Arial"/>
        </w:rPr>
        <w:t>Lindsay Simonson</w:t>
      </w:r>
      <w:r>
        <w:rPr>
          <w:rFonts w:ascii="Arial Narrow" w:hAnsi="Arial Narrow" w:cs="Arial"/>
        </w:rPr>
        <w:tab/>
      </w:r>
      <w:r>
        <w:rPr>
          <w:rFonts w:ascii="Arial Narrow" w:hAnsi="Arial Narrow" w:cs="Arial"/>
        </w:rPr>
        <w:t>Ulster County Attorney’s Office</w:t>
      </w:r>
    </w:p>
    <w:p w:rsidR="00950433" w:rsidP="00E97B7F" w:rsidRDefault="00950433" w14:paraId="1E1D98C1" w14:textId="63EAEA18">
      <w:pPr>
        <w:spacing w:after="12"/>
        <w:ind w:firstLine="720"/>
        <w:rPr>
          <w:rFonts w:ascii="Arial Narrow" w:hAnsi="Arial Narrow" w:cs="Arial"/>
        </w:rPr>
      </w:pPr>
      <w:r>
        <w:rPr>
          <w:rFonts w:ascii="Arial Narrow" w:hAnsi="Arial Narrow" w:cs="Arial"/>
        </w:rPr>
        <w:t>Dante Deleo</w:t>
      </w:r>
      <w:r>
        <w:rPr>
          <w:rFonts w:ascii="Arial Narrow" w:hAnsi="Arial Narrow" w:cs="Arial"/>
        </w:rPr>
        <w:tab/>
      </w:r>
      <w:r>
        <w:rPr>
          <w:rFonts w:ascii="Arial Narrow" w:hAnsi="Arial Narrow" w:cs="Arial"/>
        </w:rPr>
        <w:tab/>
      </w:r>
      <w:r>
        <w:rPr>
          <w:rFonts w:ascii="Arial Narrow" w:hAnsi="Arial Narrow" w:cs="Arial"/>
        </w:rPr>
        <w:t>Ulster County Attorney’s Office</w:t>
      </w:r>
    </w:p>
    <w:p w:rsidR="00FA753A" w:rsidP="00E97B7F" w:rsidRDefault="076309C3" w14:paraId="487EADD9" w14:textId="016CD0D2">
      <w:pPr>
        <w:spacing w:after="12"/>
        <w:ind w:firstLine="720"/>
        <w:rPr>
          <w:rFonts w:ascii="Arial Narrow" w:hAnsi="Arial Narrow" w:cs="Arial"/>
        </w:rPr>
      </w:pPr>
      <w:r w:rsidRPr="7FC863DD">
        <w:rPr>
          <w:rFonts w:ascii="Arial Narrow" w:hAnsi="Arial Narrow" w:cs="Arial"/>
        </w:rPr>
        <w:t>March Gallag</w:t>
      </w:r>
      <w:r w:rsidRPr="7FC863DD" w:rsidR="4ED824BC">
        <w:rPr>
          <w:rFonts w:ascii="Arial Narrow" w:hAnsi="Arial Narrow" w:cs="Arial"/>
        </w:rPr>
        <w:t>h</w:t>
      </w:r>
      <w:r w:rsidRPr="7FC863DD">
        <w:rPr>
          <w:rFonts w:ascii="Arial Narrow" w:hAnsi="Arial Narrow" w:cs="Arial"/>
        </w:rPr>
        <w:t>er</w:t>
      </w:r>
      <w:r w:rsidR="00292D58">
        <w:tab/>
      </w:r>
      <w:r w:rsidRPr="7FC863DD" w:rsidR="00FA753A">
        <w:rPr>
          <w:rFonts w:ascii="Arial Narrow" w:hAnsi="Arial Narrow" w:cs="Arial"/>
        </w:rPr>
        <w:t>Ulster County Comptroller’s Office</w:t>
      </w:r>
    </w:p>
    <w:p w:rsidR="00950433" w:rsidP="00E97B7F" w:rsidRDefault="00950433" w14:paraId="54B910A0" w14:textId="0BB8434A">
      <w:pPr>
        <w:spacing w:after="12"/>
        <w:ind w:firstLine="720"/>
        <w:rPr>
          <w:rFonts w:ascii="Arial Narrow" w:hAnsi="Arial Narrow" w:cs="Arial"/>
        </w:rPr>
      </w:pPr>
      <w:r>
        <w:rPr>
          <w:rFonts w:ascii="Arial Narrow" w:hAnsi="Arial Narrow" w:cs="Arial"/>
        </w:rPr>
        <w:t>Alicia DeMarco</w:t>
      </w:r>
      <w:r>
        <w:rPr>
          <w:rFonts w:ascii="Arial Narrow" w:hAnsi="Arial Narrow" w:cs="Arial"/>
        </w:rPr>
        <w:tab/>
      </w:r>
      <w:r>
        <w:rPr>
          <w:rFonts w:ascii="Arial Narrow" w:hAnsi="Arial Narrow" w:cs="Arial"/>
        </w:rPr>
        <w:tab/>
      </w:r>
      <w:r>
        <w:rPr>
          <w:rFonts w:ascii="Arial Narrow" w:hAnsi="Arial Narrow" w:cs="Arial"/>
        </w:rPr>
        <w:t>Ulster County Comptroller’s Office</w:t>
      </w:r>
    </w:p>
    <w:p w:rsidR="00830661" w:rsidP="00E97B7F" w:rsidRDefault="00830661" w14:paraId="7834EEB3" w14:textId="36FA336B">
      <w:pPr>
        <w:spacing w:after="12"/>
        <w:ind w:firstLine="720"/>
        <w:rPr>
          <w:rFonts w:ascii="Arial Narrow" w:hAnsi="Arial Narrow" w:cs="Arial"/>
        </w:rPr>
      </w:pPr>
      <w:r>
        <w:rPr>
          <w:rFonts w:ascii="Arial Narrow" w:hAnsi="Arial Narrow" w:cs="Arial"/>
        </w:rPr>
        <w:t>Rose Woodworth</w:t>
      </w:r>
      <w:r>
        <w:rPr>
          <w:rFonts w:ascii="Arial Narrow" w:hAnsi="Arial Narrow" w:cs="Arial"/>
        </w:rPr>
        <w:tab/>
      </w:r>
      <w:r>
        <w:rPr>
          <w:rFonts w:ascii="Arial Narrow" w:hAnsi="Arial Narrow" w:cs="Arial"/>
        </w:rPr>
        <w:t>Ulster County IDA</w:t>
      </w:r>
    </w:p>
    <w:p w:rsidR="00950433" w:rsidP="00E97B7F" w:rsidRDefault="00950433" w14:paraId="379358ED" w14:textId="6F4BE7EA">
      <w:pPr>
        <w:spacing w:after="12"/>
        <w:ind w:firstLine="720"/>
        <w:rPr>
          <w:rFonts w:ascii="Arial Narrow" w:hAnsi="Arial Narrow" w:cs="Arial"/>
        </w:rPr>
      </w:pPr>
      <w:r>
        <w:rPr>
          <w:rFonts w:ascii="Arial Narrow" w:hAnsi="Arial Narrow" w:cs="Arial"/>
        </w:rPr>
        <w:t>Daniel Torres</w:t>
      </w:r>
      <w:r>
        <w:rPr>
          <w:rFonts w:ascii="Arial Narrow" w:hAnsi="Arial Narrow" w:cs="Arial"/>
        </w:rPr>
        <w:tab/>
      </w:r>
      <w:r>
        <w:rPr>
          <w:rFonts w:ascii="Arial Narrow" w:hAnsi="Arial Narrow" w:cs="Arial"/>
        </w:rPr>
        <w:tab/>
      </w:r>
      <w:r>
        <w:rPr>
          <w:rFonts w:ascii="Arial Narrow" w:hAnsi="Arial Narrow" w:cs="Arial"/>
        </w:rPr>
        <w:t>Ulster County Executive’s Office</w:t>
      </w:r>
    </w:p>
    <w:p w:rsidR="00950433" w:rsidP="00E97B7F" w:rsidRDefault="00950433" w14:paraId="4E0CDC4A" w14:textId="46139E60">
      <w:pPr>
        <w:spacing w:after="12"/>
        <w:ind w:firstLine="720"/>
        <w:rPr>
          <w:rFonts w:ascii="Arial Narrow" w:hAnsi="Arial Narrow" w:cs="Arial"/>
        </w:rPr>
      </w:pPr>
      <w:r>
        <w:rPr>
          <w:rFonts w:ascii="Arial Narrow" w:hAnsi="Arial Narrow" w:cs="Arial"/>
        </w:rPr>
        <w:t>Marc Rider</w:t>
      </w:r>
      <w:r>
        <w:rPr>
          <w:rFonts w:ascii="Arial Narrow" w:hAnsi="Arial Narrow" w:cs="Arial"/>
        </w:rPr>
        <w:tab/>
      </w:r>
      <w:r>
        <w:rPr>
          <w:rFonts w:ascii="Arial Narrow" w:hAnsi="Arial Narrow" w:cs="Arial"/>
        </w:rPr>
        <w:tab/>
      </w:r>
      <w:r>
        <w:rPr>
          <w:rFonts w:ascii="Arial Narrow" w:hAnsi="Arial Narrow" w:cs="Arial"/>
        </w:rPr>
        <w:t>Ulster County Executive’s Office</w:t>
      </w:r>
    </w:p>
    <w:p w:rsidR="00950433" w:rsidP="00E97B7F" w:rsidRDefault="00950433" w14:paraId="79AF9AD8" w14:textId="104AB5AD">
      <w:pPr>
        <w:spacing w:after="12"/>
        <w:ind w:firstLine="720"/>
        <w:rPr>
          <w:rFonts w:ascii="Arial Narrow" w:hAnsi="Arial Narrow" w:cs="Arial"/>
        </w:rPr>
      </w:pPr>
      <w:r>
        <w:rPr>
          <w:rFonts w:ascii="Arial Narrow" w:hAnsi="Arial Narrow" w:cs="Arial"/>
        </w:rPr>
        <w:t>Pat Ryan</w:t>
      </w:r>
      <w:r>
        <w:rPr>
          <w:rFonts w:ascii="Arial Narrow" w:hAnsi="Arial Narrow" w:cs="Arial"/>
        </w:rPr>
        <w:tab/>
      </w:r>
      <w:r>
        <w:rPr>
          <w:rFonts w:ascii="Arial Narrow" w:hAnsi="Arial Narrow" w:cs="Arial"/>
        </w:rPr>
        <w:tab/>
      </w:r>
      <w:r>
        <w:rPr>
          <w:rFonts w:ascii="Arial Narrow" w:hAnsi="Arial Narrow" w:cs="Arial"/>
        </w:rPr>
        <w:t>Ulster County Executive</w:t>
      </w:r>
    </w:p>
    <w:p w:rsidR="00950433" w:rsidP="00E97B7F" w:rsidRDefault="00950433" w14:paraId="1D2858B6" w14:textId="6AF593EA">
      <w:pPr>
        <w:spacing w:after="12"/>
        <w:ind w:firstLine="720"/>
        <w:rPr>
          <w:rFonts w:ascii="Arial Narrow" w:hAnsi="Arial Narrow" w:cs="Arial"/>
        </w:rPr>
      </w:pPr>
      <w:r>
        <w:rPr>
          <w:rFonts w:ascii="Arial Narrow" w:hAnsi="Arial Narrow" w:cs="Arial"/>
        </w:rPr>
        <w:t>Jared Kasschau</w:t>
      </w:r>
      <w:r>
        <w:rPr>
          <w:rFonts w:ascii="Arial Narrow" w:hAnsi="Arial Narrow" w:cs="Arial"/>
        </w:rPr>
        <w:tab/>
      </w:r>
      <w:r>
        <w:rPr>
          <w:rFonts w:ascii="Arial Narrow" w:hAnsi="Arial Narrow" w:cs="Arial"/>
        </w:rPr>
        <w:tab/>
      </w:r>
      <w:r>
        <w:rPr>
          <w:rFonts w:ascii="Arial Narrow" w:hAnsi="Arial Narrow" w:cs="Arial"/>
        </w:rPr>
        <w:t xml:space="preserve">Harris Beach </w:t>
      </w:r>
    </w:p>
    <w:p w:rsidR="009B50B8" w:rsidP="00E97B7F" w:rsidRDefault="009B50B8" w14:paraId="6A38689F" w14:textId="0FA54E17">
      <w:pPr>
        <w:spacing w:after="12"/>
        <w:ind w:firstLine="720"/>
        <w:rPr>
          <w:rFonts w:ascii="Arial Narrow" w:hAnsi="Arial Narrow" w:cs="Arial"/>
        </w:rPr>
      </w:pPr>
      <w:r>
        <w:rPr>
          <w:rFonts w:ascii="Arial Narrow" w:hAnsi="Arial Narrow" w:cs="Arial"/>
        </w:rPr>
        <w:t>Michael Curti</w:t>
      </w:r>
      <w:r>
        <w:rPr>
          <w:rFonts w:ascii="Arial Narrow" w:hAnsi="Arial Narrow" w:cs="Arial"/>
        </w:rPr>
        <w:tab/>
      </w:r>
      <w:r>
        <w:rPr>
          <w:rFonts w:ascii="Arial Narrow" w:hAnsi="Arial Narrow" w:cs="Arial"/>
        </w:rPr>
        <w:tab/>
      </w:r>
      <w:r>
        <w:rPr>
          <w:rFonts w:ascii="Arial Narrow" w:hAnsi="Arial Narrow" w:cs="Arial"/>
        </w:rPr>
        <w:t>Harris Beach</w:t>
      </w:r>
    </w:p>
    <w:p w:rsidR="009B50B8" w:rsidP="00E97B7F" w:rsidRDefault="009B50B8" w14:paraId="53B177EF" w14:textId="5AC27F05">
      <w:pPr>
        <w:spacing w:after="12"/>
        <w:ind w:firstLine="720"/>
        <w:rPr>
          <w:rFonts w:ascii="Arial Narrow" w:hAnsi="Arial Narrow" w:cs="Arial"/>
        </w:rPr>
      </w:pPr>
      <w:r>
        <w:rPr>
          <w:rFonts w:ascii="Arial Narrow" w:hAnsi="Arial Narrow" w:cs="Arial"/>
        </w:rPr>
        <w:t>Patricia Doxsey</w:t>
      </w:r>
      <w:r>
        <w:rPr>
          <w:rFonts w:ascii="Arial Narrow" w:hAnsi="Arial Narrow" w:cs="Arial"/>
        </w:rPr>
        <w:tab/>
      </w:r>
      <w:r>
        <w:rPr>
          <w:rFonts w:ascii="Arial Narrow" w:hAnsi="Arial Narrow" w:cs="Arial"/>
        </w:rPr>
        <w:tab/>
      </w:r>
      <w:r>
        <w:rPr>
          <w:rFonts w:ascii="Arial Narrow" w:hAnsi="Arial Narrow" w:cs="Arial"/>
        </w:rPr>
        <w:t>The Daily Freeman</w:t>
      </w:r>
    </w:p>
    <w:p w:rsidR="009B50B8" w:rsidP="00E97B7F" w:rsidRDefault="009B50B8" w14:paraId="728FBFCD" w14:textId="01FE86D0">
      <w:pPr>
        <w:spacing w:after="12"/>
        <w:ind w:firstLine="720"/>
        <w:rPr>
          <w:rFonts w:ascii="Arial Narrow" w:hAnsi="Arial Narrow" w:cs="Arial"/>
        </w:rPr>
      </w:pPr>
      <w:r>
        <w:rPr>
          <w:rFonts w:ascii="Arial Narrow" w:hAnsi="Arial Narrow" w:cs="Arial"/>
        </w:rPr>
        <w:t>Todd (last name not provided) Member of the Public</w:t>
      </w:r>
    </w:p>
    <w:p w:rsidR="009B50B8" w:rsidP="00E97B7F" w:rsidRDefault="009B50B8" w14:paraId="1C869848" w14:textId="56BDA910">
      <w:pPr>
        <w:spacing w:after="12"/>
        <w:ind w:firstLine="720"/>
        <w:rPr>
          <w:rFonts w:ascii="Arial Narrow" w:hAnsi="Arial Narrow" w:cs="Arial"/>
        </w:rPr>
      </w:pPr>
      <w:r>
        <w:rPr>
          <w:rFonts w:ascii="Arial Narrow" w:hAnsi="Arial Narrow" w:cs="Arial"/>
        </w:rPr>
        <w:t>Richard Hasslehoff</w:t>
      </w:r>
      <w:r>
        <w:rPr>
          <w:rFonts w:ascii="Arial Narrow" w:hAnsi="Arial Narrow" w:cs="Arial"/>
        </w:rPr>
        <w:tab/>
      </w:r>
      <w:r>
        <w:rPr>
          <w:rFonts w:ascii="Arial Narrow" w:hAnsi="Arial Narrow" w:cs="Arial"/>
        </w:rPr>
        <w:t>Member of the Public</w:t>
      </w:r>
    </w:p>
    <w:p w:rsidR="00E97B7F" w:rsidP="00E97B7F" w:rsidRDefault="00E97B7F" w14:paraId="12EBDB39" w14:textId="77777777">
      <w:pPr>
        <w:spacing w:after="12"/>
        <w:ind w:firstLine="720"/>
        <w:rPr>
          <w:rFonts w:ascii="Arial Narrow" w:hAnsi="Arial Narrow" w:cs="Arial"/>
        </w:rPr>
      </w:pPr>
    </w:p>
    <w:p w:rsidR="00DF6594" w:rsidP="00E97B7F" w:rsidRDefault="00DF6594" w14:paraId="0686A9A0" w14:textId="77777777">
      <w:pPr>
        <w:spacing w:after="12"/>
        <w:rPr>
          <w:rFonts w:ascii="Arial Narrow" w:hAnsi="Arial Narrow" w:cs="Arial"/>
        </w:rPr>
      </w:pPr>
    </w:p>
    <w:p w:rsidR="00E97B7F" w:rsidP="00E97B7F" w:rsidRDefault="00E97B7F" w14:paraId="7D45CD42" w14:textId="1EBE14D5">
      <w:pPr>
        <w:spacing w:after="12"/>
        <w:rPr>
          <w:rFonts w:ascii="Arial Narrow" w:hAnsi="Arial Narrow" w:cs="Arial"/>
        </w:rPr>
      </w:pPr>
      <w:r w:rsidRPr="005944B6">
        <w:rPr>
          <w:rFonts w:ascii="Arial Narrow" w:hAnsi="Arial Narrow" w:cs="Arial"/>
        </w:rPr>
        <w:t>The meeting was called to order by</w:t>
      </w:r>
      <w:r>
        <w:rPr>
          <w:rFonts w:ascii="Arial Narrow" w:hAnsi="Arial Narrow" w:cs="Arial"/>
        </w:rPr>
        <w:t xml:space="preserve"> Chair Sarah Haley at </w:t>
      </w:r>
      <w:r w:rsidR="00950433">
        <w:rPr>
          <w:rFonts w:ascii="Arial Narrow" w:hAnsi="Arial Narrow" w:cs="Arial"/>
        </w:rPr>
        <w:t>8:48</w:t>
      </w:r>
      <w:r>
        <w:rPr>
          <w:rFonts w:ascii="Arial Narrow" w:hAnsi="Arial Narrow" w:cs="Arial"/>
        </w:rPr>
        <w:t xml:space="preserve"> </w:t>
      </w:r>
      <w:r w:rsidRPr="005944B6">
        <w:rPr>
          <w:rFonts w:ascii="Arial Narrow" w:hAnsi="Arial Narrow" w:cs="Arial"/>
        </w:rPr>
        <w:t>P.M.</w:t>
      </w:r>
    </w:p>
    <w:p w:rsidR="00E97B7F" w:rsidP="00E97B7F" w:rsidRDefault="00E97B7F" w14:paraId="79E04C9E" w14:textId="77777777">
      <w:pPr>
        <w:spacing w:after="12"/>
        <w:rPr>
          <w:rFonts w:ascii="Arial Narrow" w:hAnsi="Arial Narrow" w:cs="Arial"/>
        </w:rPr>
      </w:pPr>
    </w:p>
    <w:p w:rsidR="0076436D" w:rsidP="00E97B7F" w:rsidRDefault="0076436D" w14:paraId="1D7DBEEB" w14:textId="77777777">
      <w:pPr>
        <w:spacing w:before="120" w:after="12"/>
        <w:jc w:val="center"/>
        <w:rPr>
          <w:rFonts w:ascii="Arial Narrow" w:hAnsi="Arial Narrow" w:cs="Arial"/>
          <w:b/>
          <w:u w:val="single"/>
        </w:rPr>
      </w:pPr>
    </w:p>
    <w:p w:rsidRPr="00CF767B" w:rsidR="00E97B7F" w:rsidP="00E97B7F" w:rsidRDefault="00E97B7F" w14:paraId="2CE83C1D" w14:textId="0DA8BD95">
      <w:pPr>
        <w:spacing w:before="120" w:after="12"/>
        <w:jc w:val="center"/>
        <w:rPr>
          <w:rFonts w:ascii="Arial Narrow" w:hAnsi="Arial Narrow" w:cs="Arial"/>
          <w:b/>
          <w:u w:val="single"/>
        </w:rPr>
      </w:pPr>
      <w:r>
        <w:rPr>
          <w:rFonts w:ascii="Arial Narrow" w:hAnsi="Arial Narrow" w:cs="Arial"/>
          <w:b/>
          <w:u w:val="single"/>
        </w:rPr>
        <w:t>MINUTES</w:t>
      </w:r>
    </w:p>
    <w:p w:rsidR="00E97B7F" w:rsidP="00E97B7F" w:rsidRDefault="00E97B7F" w14:paraId="645701F8" w14:textId="6F9E3B07">
      <w:pPr>
        <w:spacing w:before="120" w:after="12"/>
        <w:ind w:left="1440" w:hanging="1440"/>
        <w:rPr>
          <w:rFonts w:ascii="Arial Narrow" w:hAnsi="Arial Narrow" w:cs="Arial"/>
        </w:rPr>
      </w:pPr>
      <w:r w:rsidRPr="001D1123">
        <w:rPr>
          <w:rFonts w:ascii="Arial Narrow" w:hAnsi="Arial Narrow" w:cs="Arial"/>
          <w:b/>
          <w:u w:val="single"/>
        </w:rPr>
        <w:t>Motion:</w:t>
      </w:r>
      <w:r>
        <w:rPr>
          <w:rFonts w:ascii="Arial Narrow" w:hAnsi="Arial Narrow" w:cs="Arial"/>
        </w:rPr>
        <w:tab/>
      </w:r>
      <w:r w:rsidR="00950433">
        <w:rPr>
          <w:rFonts w:ascii="Arial Narrow" w:hAnsi="Arial Narrow" w:cs="Arial"/>
        </w:rPr>
        <w:t>Zac Kleinhandler</w:t>
      </w:r>
      <w:r>
        <w:rPr>
          <w:rFonts w:ascii="Arial Narrow" w:hAnsi="Arial Narrow" w:cs="Arial"/>
        </w:rPr>
        <w:t xml:space="preserve"> made a motion</w:t>
      </w:r>
      <w:r w:rsidR="00AD733E">
        <w:rPr>
          <w:rFonts w:ascii="Arial Narrow" w:hAnsi="Arial Narrow" w:cs="Arial"/>
        </w:rPr>
        <w:t xml:space="preserve"> </w:t>
      </w:r>
      <w:r>
        <w:rPr>
          <w:rFonts w:ascii="Arial Narrow" w:hAnsi="Arial Narrow" w:cs="Arial"/>
        </w:rPr>
        <w:t xml:space="preserve">seconded by </w:t>
      </w:r>
      <w:r w:rsidR="00950433">
        <w:rPr>
          <w:rFonts w:ascii="Arial Narrow" w:hAnsi="Arial Narrow" w:cs="Arial"/>
        </w:rPr>
        <w:t>Ashley Knox</w:t>
      </w:r>
      <w:r>
        <w:rPr>
          <w:rFonts w:ascii="Arial Narrow" w:hAnsi="Arial Narrow" w:cs="Arial"/>
        </w:rPr>
        <w:t xml:space="preserve">, moved to approve the minutes for </w:t>
      </w:r>
      <w:r w:rsidR="00950433">
        <w:rPr>
          <w:rFonts w:ascii="Arial Narrow" w:hAnsi="Arial Narrow" w:cs="Arial"/>
        </w:rPr>
        <w:t>December 14</w:t>
      </w:r>
      <w:r>
        <w:rPr>
          <w:rFonts w:ascii="Arial Narrow" w:hAnsi="Arial Narrow" w:cs="Arial"/>
        </w:rPr>
        <w:t>, 2021.</w:t>
      </w:r>
    </w:p>
    <w:p w:rsidR="00E97B7F" w:rsidP="00E97B7F" w:rsidRDefault="00E97B7F" w14:paraId="78F37456" w14:textId="2A6E417E">
      <w:pPr>
        <w:spacing w:before="120" w:after="12"/>
        <w:ind w:left="1440" w:hanging="1440"/>
        <w:rPr>
          <w:rFonts w:ascii="Arial Narrow" w:hAnsi="Arial Narrow" w:cs="Arial"/>
        </w:rPr>
      </w:pPr>
      <w:r w:rsidRPr="001D1123">
        <w:rPr>
          <w:rFonts w:ascii="Arial Narrow" w:hAnsi="Arial Narrow" w:cs="Arial"/>
          <w:b/>
          <w:u w:val="single"/>
        </w:rPr>
        <w:t>Vote:</w:t>
      </w:r>
      <w:r w:rsidRPr="001D1123">
        <w:rPr>
          <w:rFonts w:ascii="Arial Narrow" w:hAnsi="Arial Narrow" w:cs="Arial"/>
        </w:rPr>
        <w:tab/>
      </w:r>
      <w:r>
        <w:rPr>
          <w:rFonts w:ascii="Arial Narrow" w:hAnsi="Arial Narrow" w:cs="Arial"/>
        </w:rPr>
        <w:t>The motion was adopted.</w:t>
      </w:r>
    </w:p>
    <w:p w:rsidR="0047028A" w:rsidP="00E97B7F" w:rsidRDefault="0047028A" w14:paraId="59AD24CB" w14:textId="77777777">
      <w:pPr>
        <w:spacing w:before="120" w:after="12"/>
        <w:rPr>
          <w:rFonts w:ascii="Arial Narrow" w:hAnsi="Arial Narrow" w:cs="Arial"/>
          <w:bCs/>
        </w:rPr>
      </w:pPr>
    </w:p>
    <w:p w:rsidR="00E97B7F" w:rsidP="00E97B7F" w:rsidRDefault="00FA753A" w14:paraId="3BFE7DE1" w14:textId="644FECD2">
      <w:pPr>
        <w:spacing w:before="120" w:after="12"/>
        <w:jc w:val="center"/>
        <w:rPr>
          <w:rFonts w:ascii="Arial Narrow" w:hAnsi="Arial Narrow" w:cs="Arial"/>
          <w:b/>
          <w:u w:val="single"/>
        </w:rPr>
      </w:pPr>
      <w:r>
        <w:rPr>
          <w:rFonts w:ascii="Arial Narrow" w:hAnsi="Arial Narrow" w:cs="Arial"/>
          <w:b/>
          <w:u w:val="single"/>
        </w:rPr>
        <w:t>New Business</w:t>
      </w:r>
    </w:p>
    <w:p w:rsidRPr="00CF767B" w:rsidR="00FA753A" w:rsidP="00E97B7F" w:rsidRDefault="00950433" w14:paraId="693D0EF3" w14:textId="601B28DD">
      <w:pPr>
        <w:spacing w:before="120" w:after="12"/>
        <w:jc w:val="center"/>
        <w:rPr>
          <w:rFonts w:ascii="Arial Narrow" w:hAnsi="Arial Narrow" w:cs="Arial"/>
          <w:b/>
          <w:u w:val="single"/>
        </w:rPr>
      </w:pPr>
      <w:r>
        <w:rPr>
          <w:rFonts w:ascii="Arial Narrow" w:hAnsi="Arial Narrow" w:cs="Arial"/>
          <w:b/>
          <w:u w:val="single"/>
        </w:rPr>
        <w:t>CARES Act Contracts for NYS Approved Recipients</w:t>
      </w:r>
    </w:p>
    <w:p w:rsidR="00E97B7F" w:rsidP="00E97B7F" w:rsidRDefault="00E97B7F" w14:paraId="2D2FFD80" w14:textId="77777777">
      <w:pPr>
        <w:spacing w:before="120" w:after="12"/>
        <w:rPr>
          <w:rFonts w:ascii="Arial Narrow" w:hAnsi="Arial Narrow" w:cs="Arial"/>
          <w:b/>
          <w:u w:val="single"/>
        </w:rPr>
      </w:pPr>
    </w:p>
    <w:p w:rsidRPr="005A696F" w:rsidR="005A696F" w:rsidP="7FC863DD" w:rsidRDefault="763665E1" w14:paraId="3F3A1854" w14:textId="19656B9C">
      <w:pPr>
        <w:spacing w:before="120" w:after="12"/>
        <w:ind w:left="1440" w:hanging="1440"/>
        <w:rPr>
          <w:rFonts w:ascii="Arial Narrow" w:hAnsi="Arial Narrow" w:cs="Arial"/>
        </w:rPr>
      </w:pPr>
      <w:r w:rsidRPr="7FC863DD">
        <w:rPr>
          <w:rFonts w:ascii="Arial Narrow" w:hAnsi="Arial Narrow" w:cs="Arial"/>
          <w:b/>
          <w:bCs/>
          <w:u w:val="single"/>
        </w:rPr>
        <w:t>Discussion:</w:t>
      </w:r>
      <w:r w:rsidRPr="7FC863DD">
        <w:rPr>
          <w:rFonts w:ascii="Arial Narrow" w:hAnsi="Arial Narrow" w:cs="Arial"/>
          <w:b/>
          <w:bCs/>
        </w:rPr>
        <w:t xml:space="preserve"> </w:t>
      </w:r>
      <w:r w:rsidR="00E97B7F">
        <w:tab/>
      </w:r>
      <w:r w:rsidRPr="7FC863DD" w:rsidR="19A0A3DC">
        <w:rPr>
          <w:rFonts w:ascii="Arial Narrow" w:hAnsi="Arial Narrow" w:cs="Arial"/>
        </w:rPr>
        <w:t xml:space="preserve">Consistent with the </w:t>
      </w:r>
      <w:r w:rsidRPr="7FC863DD" w:rsidR="0CEDC29E">
        <w:rPr>
          <w:rFonts w:ascii="Arial Narrow" w:hAnsi="Arial Narrow" w:cs="Arial"/>
        </w:rPr>
        <w:t>board-</w:t>
      </w:r>
      <w:r w:rsidRPr="7FC863DD" w:rsidR="19A0A3DC">
        <w:rPr>
          <w:rFonts w:ascii="Arial Narrow" w:hAnsi="Arial Narrow" w:cs="Arial"/>
        </w:rPr>
        <w:t>approved</w:t>
      </w:r>
      <w:r w:rsidRPr="7FC863DD" w:rsidR="6A9850D9">
        <w:rPr>
          <w:rFonts w:ascii="Arial Narrow" w:hAnsi="Arial Narrow" w:cs="Arial"/>
        </w:rPr>
        <w:t xml:space="preserve"> procedures for the </w:t>
      </w:r>
      <w:r w:rsidRPr="7FC863DD" w:rsidR="0CEDC29E">
        <w:rPr>
          <w:rFonts w:ascii="Arial Narrow" w:hAnsi="Arial Narrow" w:cs="Arial"/>
        </w:rPr>
        <w:t>program</w:t>
      </w:r>
      <w:r w:rsidRPr="7FC863DD" w:rsidR="4EC01711">
        <w:rPr>
          <w:rFonts w:ascii="Arial Narrow" w:hAnsi="Arial Narrow" w:cs="Arial"/>
        </w:rPr>
        <w:t>, the OED team presented 18 contracts for UCEDA board approval. Chair Sarah Haley recommended approving the contracts in a block motion.</w:t>
      </w:r>
    </w:p>
    <w:p w:rsidR="00FA753A" w:rsidP="00FA753A" w:rsidRDefault="00FA753A" w14:paraId="4884A7C2" w14:textId="403F7A05">
      <w:pPr>
        <w:spacing w:before="120" w:after="12"/>
        <w:ind w:left="1440" w:hanging="1440"/>
        <w:rPr>
          <w:rFonts w:ascii="Arial Narrow" w:hAnsi="Arial Narrow" w:cs="Arial"/>
        </w:rPr>
      </w:pPr>
      <w:r w:rsidRPr="001D1123">
        <w:rPr>
          <w:rFonts w:ascii="Arial Narrow" w:hAnsi="Arial Narrow" w:cs="Arial"/>
          <w:b/>
          <w:u w:val="single"/>
        </w:rPr>
        <w:t>Motion:</w:t>
      </w:r>
      <w:r>
        <w:rPr>
          <w:rFonts w:ascii="Arial Narrow" w:hAnsi="Arial Narrow" w:cs="Arial"/>
        </w:rPr>
        <w:tab/>
      </w:r>
      <w:r w:rsidR="009B50B8">
        <w:rPr>
          <w:rFonts w:ascii="Arial Narrow" w:hAnsi="Arial Narrow" w:cs="Arial"/>
        </w:rPr>
        <w:t>Zac Kleinhandler</w:t>
      </w:r>
      <w:r>
        <w:rPr>
          <w:rFonts w:ascii="Arial Narrow" w:hAnsi="Arial Narrow" w:cs="Arial"/>
        </w:rPr>
        <w:t xml:space="preserve"> made a motion</w:t>
      </w:r>
      <w:r w:rsidR="007518CF">
        <w:rPr>
          <w:rFonts w:ascii="Arial Narrow" w:hAnsi="Arial Narrow" w:cs="Arial"/>
        </w:rPr>
        <w:t>,</w:t>
      </w:r>
      <w:r>
        <w:rPr>
          <w:rFonts w:ascii="Arial Narrow" w:hAnsi="Arial Narrow" w:cs="Arial"/>
        </w:rPr>
        <w:t xml:space="preserve"> seconded by </w:t>
      </w:r>
      <w:r w:rsidR="009B50B8">
        <w:rPr>
          <w:rFonts w:ascii="Arial Narrow" w:hAnsi="Arial Narrow" w:cs="Arial"/>
        </w:rPr>
        <w:t>Todd Diorio</w:t>
      </w:r>
      <w:r>
        <w:rPr>
          <w:rFonts w:ascii="Arial Narrow" w:hAnsi="Arial Narrow" w:cs="Arial"/>
        </w:rPr>
        <w:t xml:space="preserve">, to </w:t>
      </w:r>
      <w:r w:rsidR="009B50B8">
        <w:rPr>
          <w:rFonts w:ascii="Arial Narrow" w:hAnsi="Arial Narrow" w:cs="Arial"/>
        </w:rPr>
        <w:t>approve the CARES act contracts for NYS approved recipients noted in item 2A-2R on the agenda.</w:t>
      </w:r>
    </w:p>
    <w:p w:rsidR="003B7F82" w:rsidP="006428CB" w:rsidRDefault="00FA753A" w14:paraId="3B790F5C" w14:textId="2A735B2E">
      <w:pPr>
        <w:spacing w:before="120" w:after="12"/>
        <w:ind w:left="1440" w:hanging="1440"/>
        <w:rPr>
          <w:rFonts w:ascii="Arial Narrow" w:hAnsi="Arial Narrow" w:cs="Arial"/>
        </w:rPr>
      </w:pPr>
      <w:r w:rsidRPr="001D1123">
        <w:rPr>
          <w:rFonts w:ascii="Arial Narrow" w:hAnsi="Arial Narrow" w:cs="Arial"/>
          <w:b/>
          <w:u w:val="single"/>
        </w:rPr>
        <w:t>Vote:</w:t>
      </w:r>
      <w:r w:rsidRPr="001D1123">
        <w:rPr>
          <w:rFonts w:ascii="Arial Narrow" w:hAnsi="Arial Narrow" w:cs="Arial"/>
        </w:rPr>
        <w:tab/>
      </w:r>
      <w:r>
        <w:rPr>
          <w:rFonts w:ascii="Arial Narrow" w:hAnsi="Arial Narrow" w:cs="Arial"/>
        </w:rPr>
        <w:t>The motion was adopted.</w:t>
      </w:r>
    </w:p>
    <w:p w:rsidR="006428CB" w:rsidP="006428CB" w:rsidRDefault="006428CB" w14:paraId="267DC23D" w14:textId="627D9C62">
      <w:pPr>
        <w:spacing w:before="120" w:after="12"/>
        <w:ind w:left="1440" w:hanging="1440"/>
        <w:rPr>
          <w:rFonts w:ascii="Arial Narrow" w:hAnsi="Arial Narrow" w:cs="Arial"/>
        </w:rPr>
      </w:pPr>
    </w:p>
    <w:p w:rsidRPr="00CF767B" w:rsidR="009B50B8" w:rsidP="009B50B8" w:rsidRDefault="009B50B8" w14:paraId="79B61F65" w14:textId="2B64B0CC">
      <w:pPr>
        <w:spacing w:before="120" w:after="12"/>
        <w:jc w:val="center"/>
        <w:rPr>
          <w:rFonts w:ascii="Arial Narrow" w:hAnsi="Arial Narrow" w:cs="Arial"/>
          <w:b/>
          <w:u w:val="single"/>
        </w:rPr>
      </w:pPr>
      <w:r>
        <w:rPr>
          <w:rFonts w:ascii="Arial Narrow" w:hAnsi="Arial Narrow" w:cs="Arial"/>
          <w:b/>
          <w:u w:val="single"/>
        </w:rPr>
        <w:t>Approval of Harris Beach Invoices</w:t>
      </w:r>
    </w:p>
    <w:p w:rsidR="009B50B8" w:rsidP="009B50B8" w:rsidRDefault="009B50B8" w14:paraId="5ADF6EBC" w14:textId="77777777">
      <w:pPr>
        <w:spacing w:before="120" w:after="12"/>
        <w:rPr>
          <w:rFonts w:ascii="Arial Narrow" w:hAnsi="Arial Narrow" w:cs="Arial"/>
          <w:b/>
          <w:u w:val="single"/>
        </w:rPr>
      </w:pPr>
    </w:p>
    <w:p w:rsidRPr="005A696F" w:rsidR="009B50B8" w:rsidP="009B50B8" w:rsidRDefault="009B50B8" w14:paraId="48A804AD" w14:textId="17607CCC">
      <w:pPr>
        <w:spacing w:before="120" w:after="12"/>
        <w:ind w:left="1440" w:hanging="1440"/>
        <w:rPr>
          <w:rFonts w:ascii="Arial Narrow" w:hAnsi="Arial Narrow" w:cs="Arial"/>
          <w:bCs/>
        </w:rPr>
      </w:pPr>
      <w:r w:rsidRPr="00445F65">
        <w:rPr>
          <w:rFonts w:ascii="Arial Narrow" w:hAnsi="Arial Narrow" w:cs="Arial"/>
          <w:b/>
          <w:u w:val="single"/>
        </w:rPr>
        <w:t>Discussion:</w:t>
      </w:r>
      <w:r>
        <w:rPr>
          <w:rFonts w:ascii="Arial Narrow" w:hAnsi="Arial Narrow" w:cs="Arial"/>
          <w:b/>
        </w:rPr>
        <w:t xml:space="preserve"> </w:t>
      </w:r>
      <w:r>
        <w:rPr>
          <w:rFonts w:ascii="Arial Narrow" w:hAnsi="Arial Narrow" w:cs="Arial"/>
          <w:b/>
        </w:rPr>
        <w:tab/>
      </w:r>
      <w:r>
        <w:rPr>
          <w:rFonts w:ascii="Arial Narrow" w:hAnsi="Arial Narrow" w:cs="Arial"/>
          <w:bCs/>
        </w:rPr>
        <w:t xml:space="preserve">Due to the delay of the Ulster County Legislature meeting item 7 was moved up in the meeting for discussion. Tim Weidemann explained that the invoices up for approval tonight reflect work done by Harris Beach in the month of November. </w:t>
      </w:r>
    </w:p>
    <w:p w:rsidR="009B50B8" w:rsidP="009B50B8" w:rsidRDefault="009B50B8" w14:paraId="70C84DA4" w14:textId="1D71E9A3">
      <w:pPr>
        <w:spacing w:before="120" w:after="12"/>
        <w:ind w:left="1440" w:hanging="1440"/>
        <w:rPr>
          <w:rFonts w:ascii="Arial Narrow" w:hAnsi="Arial Narrow" w:cs="Arial"/>
        </w:rPr>
      </w:pPr>
      <w:r w:rsidRPr="001D1123">
        <w:rPr>
          <w:rFonts w:ascii="Arial Narrow" w:hAnsi="Arial Narrow" w:cs="Arial"/>
          <w:b/>
          <w:u w:val="single"/>
        </w:rPr>
        <w:t>Motion:</w:t>
      </w:r>
      <w:r>
        <w:rPr>
          <w:rFonts w:ascii="Arial Narrow" w:hAnsi="Arial Narrow" w:cs="Arial"/>
        </w:rPr>
        <w:tab/>
      </w:r>
      <w:r>
        <w:rPr>
          <w:rFonts w:ascii="Arial Narrow" w:hAnsi="Arial Narrow" w:cs="Arial"/>
        </w:rPr>
        <w:t>Zac Kleinhandler made a motion, seconded by Todd Diorio, to accept and remit payment to Harris Beach.</w:t>
      </w:r>
    </w:p>
    <w:p w:rsidR="009B50B8" w:rsidP="009B50B8" w:rsidRDefault="7C3FB964" w14:paraId="4F5782E4" w14:textId="77777777">
      <w:pPr>
        <w:spacing w:before="120" w:after="12"/>
        <w:ind w:left="1440" w:hanging="1440"/>
        <w:rPr>
          <w:rFonts w:ascii="Arial Narrow" w:hAnsi="Arial Narrow" w:cs="Arial"/>
        </w:rPr>
      </w:pPr>
      <w:r w:rsidRPr="7FC863DD">
        <w:rPr>
          <w:rFonts w:ascii="Arial Narrow" w:hAnsi="Arial Narrow" w:cs="Arial"/>
          <w:b/>
          <w:bCs/>
          <w:u w:val="single"/>
        </w:rPr>
        <w:t>Vote:</w:t>
      </w:r>
      <w:r w:rsidR="009B50B8">
        <w:tab/>
      </w:r>
      <w:r w:rsidRPr="7FC863DD">
        <w:rPr>
          <w:rFonts w:ascii="Arial Narrow" w:hAnsi="Arial Narrow" w:cs="Arial"/>
        </w:rPr>
        <w:t>The motion was adopted.</w:t>
      </w:r>
    </w:p>
    <w:p w:rsidR="00995114" w:rsidP="009B50B8" w:rsidRDefault="00995114" w14:paraId="7952E49A" w14:textId="77777777">
      <w:pPr>
        <w:spacing w:before="120" w:after="12"/>
        <w:ind w:left="1440" w:hanging="1440"/>
        <w:rPr>
          <w:rFonts w:ascii="Arial Narrow" w:hAnsi="Arial Narrow" w:cs="Arial"/>
        </w:rPr>
      </w:pPr>
    </w:p>
    <w:p w:rsidR="00995114" w:rsidP="009B50B8" w:rsidRDefault="03AD8D6A" w14:paraId="6426F92F" w14:textId="3C115103">
      <w:pPr>
        <w:spacing w:before="120" w:after="12"/>
        <w:ind w:left="1440" w:hanging="1440"/>
        <w:rPr>
          <w:rFonts w:ascii="Arial Narrow" w:hAnsi="Arial Narrow" w:cs="Arial"/>
        </w:rPr>
      </w:pPr>
      <w:r w:rsidRPr="7FC863DD">
        <w:rPr>
          <w:rFonts w:ascii="Arial Narrow" w:hAnsi="Arial Narrow" w:cs="Arial"/>
        </w:rPr>
        <w:t xml:space="preserve">Directors Brian Cahill and </w:t>
      </w:r>
      <w:r w:rsidRPr="7FC863DD" w:rsidR="5B79FE47">
        <w:rPr>
          <w:rFonts w:ascii="Arial Narrow" w:hAnsi="Arial Narrow" w:cs="Arial"/>
        </w:rPr>
        <w:t xml:space="preserve">Herb Litts joined the meeting at </w:t>
      </w:r>
      <w:r w:rsidRPr="7FC863DD" w:rsidR="507E508A">
        <w:rPr>
          <w:rFonts w:ascii="Arial Narrow" w:hAnsi="Arial Narrow" w:cs="Arial"/>
        </w:rPr>
        <w:t>8:59 pm.</w:t>
      </w:r>
    </w:p>
    <w:p w:rsidR="009B50B8" w:rsidP="5C6718D2" w:rsidRDefault="009B50B8" w14:paraId="1E212C88" w14:textId="58F6970B">
      <w:pPr>
        <w:spacing w:before="120" w:after="12"/>
        <w:ind w:left="1440" w:hanging="1440"/>
      </w:pPr>
    </w:p>
    <w:p w:rsidRPr="00CF767B" w:rsidR="003B7F82" w:rsidP="003B7F82" w:rsidRDefault="00FD54B0" w14:paraId="17A8A3AD" w14:textId="4A4400D7">
      <w:pPr>
        <w:spacing w:before="120" w:after="12"/>
        <w:jc w:val="center"/>
        <w:rPr>
          <w:rFonts w:ascii="Arial Narrow" w:hAnsi="Arial Narrow" w:cs="Arial"/>
          <w:b/>
          <w:u w:val="single"/>
        </w:rPr>
      </w:pPr>
      <w:r>
        <w:rPr>
          <w:rFonts w:ascii="Arial Narrow" w:hAnsi="Arial Narrow" w:cs="Arial"/>
          <w:b/>
          <w:u w:val="single"/>
        </w:rPr>
        <w:t xml:space="preserve">Executive Session to </w:t>
      </w:r>
      <w:r w:rsidR="00972F83">
        <w:rPr>
          <w:rFonts w:ascii="Arial Narrow" w:hAnsi="Arial Narrow" w:cs="Arial"/>
          <w:b/>
          <w:u w:val="single"/>
        </w:rPr>
        <w:t>Discuss Real Estate Transaction</w:t>
      </w:r>
    </w:p>
    <w:p w:rsidR="003B7F82" w:rsidP="003B7F82" w:rsidRDefault="003B7F82" w14:paraId="3B9BE5C9" w14:textId="77777777">
      <w:pPr>
        <w:spacing w:before="120" w:after="12"/>
        <w:rPr>
          <w:rFonts w:ascii="Arial Narrow" w:hAnsi="Arial Narrow" w:cs="Arial"/>
          <w:b/>
          <w:u w:val="single"/>
        </w:rPr>
      </w:pPr>
    </w:p>
    <w:p w:rsidR="003B7F82" w:rsidP="365F0EE2" w:rsidRDefault="10B68757" w14:paraId="66CB23DD" w14:textId="43C0C91C">
      <w:pPr>
        <w:spacing w:before="120" w:after="12"/>
        <w:ind w:left="1440" w:hanging="1440"/>
        <w:rPr>
          <w:rFonts w:ascii="Arial Narrow" w:hAnsi="Arial Narrow" w:cs="Arial"/>
        </w:rPr>
      </w:pPr>
      <w:r w:rsidRPr="7FC863DD">
        <w:rPr>
          <w:rFonts w:ascii="Arial Narrow" w:hAnsi="Arial Narrow" w:cs="Arial"/>
          <w:b/>
          <w:bCs/>
          <w:u w:val="single"/>
        </w:rPr>
        <w:t>Discussion:</w:t>
      </w:r>
      <w:r w:rsidRPr="7FC863DD">
        <w:rPr>
          <w:rFonts w:ascii="Arial Narrow" w:hAnsi="Arial Narrow" w:cs="Arial"/>
          <w:b/>
          <w:bCs/>
        </w:rPr>
        <w:t xml:space="preserve"> </w:t>
      </w:r>
      <w:r w:rsidR="003B7F82">
        <w:tab/>
      </w:r>
      <w:r w:rsidRPr="7FC863DD" w:rsidR="297B602C">
        <w:rPr>
          <w:rFonts w:ascii="Arial Narrow" w:hAnsi="Arial Narrow" w:cs="Arial"/>
        </w:rPr>
        <w:t xml:space="preserve">Sarah Haley requested that the UCEDA board go to executive session for the purposes of discussing a </w:t>
      </w:r>
      <w:r w:rsidRPr="7FC863DD" w:rsidR="369ECE1C">
        <w:rPr>
          <w:rFonts w:ascii="Arial Narrow" w:hAnsi="Arial Narrow" w:cs="Arial"/>
        </w:rPr>
        <w:t xml:space="preserve">potential sale of </w:t>
      </w:r>
      <w:r w:rsidRPr="7FC863DD" w:rsidR="297B602C">
        <w:rPr>
          <w:rFonts w:ascii="Arial Narrow" w:hAnsi="Arial Narrow" w:cs="Arial"/>
        </w:rPr>
        <w:t>real estat</w:t>
      </w:r>
      <w:r w:rsidRPr="7FC863DD" w:rsidR="369ECE1C">
        <w:rPr>
          <w:rFonts w:ascii="Arial Narrow" w:hAnsi="Arial Narrow" w:cs="Arial"/>
        </w:rPr>
        <w:t>e</w:t>
      </w:r>
      <w:r w:rsidRPr="7FC863DD" w:rsidR="297B602C">
        <w:rPr>
          <w:rFonts w:ascii="Arial Narrow" w:hAnsi="Arial Narrow" w:cs="Arial"/>
        </w:rPr>
        <w:t>. An invitation was extended to UCEDA staff</w:t>
      </w:r>
      <w:r w:rsidRPr="7FC863DD" w:rsidR="0B85A672">
        <w:rPr>
          <w:rFonts w:ascii="Arial Narrow" w:hAnsi="Arial Narrow" w:cs="Arial"/>
        </w:rPr>
        <w:t xml:space="preserve"> </w:t>
      </w:r>
      <w:r w:rsidRPr="7FC863DD" w:rsidR="297B602C">
        <w:rPr>
          <w:rFonts w:ascii="Arial Narrow" w:hAnsi="Arial Narrow" w:cs="Arial"/>
        </w:rPr>
        <w:t xml:space="preserve">and legal </w:t>
      </w:r>
      <w:r w:rsidRPr="7FC863DD" w:rsidR="3AF5D71F">
        <w:rPr>
          <w:rFonts w:ascii="Arial Narrow" w:hAnsi="Arial Narrow" w:cs="Arial"/>
        </w:rPr>
        <w:t xml:space="preserve">counsel </w:t>
      </w:r>
      <w:r w:rsidRPr="7FC863DD" w:rsidR="297B602C">
        <w:rPr>
          <w:rFonts w:ascii="Arial Narrow" w:hAnsi="Arial Narrow" w:cs="Arial"/>
        </w:rPr>
        <w:t>to join executive session.</w:t>
      </w:r>
    </w:p>
    <w:p w:rsidR="003B7F82" w:rsidP="003B7F82" w:rsidRDefault="10B68757" w14:paraId="1A2BB8F1" w14:textId="5F83DE74">
      <w:pPr>
        <w:spacing w:before="120" w:after="12"/>
        <w:ind w:left="1440" w:hanging="1440"/>
        <w:rPr>
          <w:rFonts w:ascii="Arial Narrow" w:hAnsi="Arial Narrow" w:cs="Arial"/>
        </w:rPr>
      </w:pPr>
      <w:r w:rsidRPr="7FC863DD">
        <w:rPr>
          <w:rFonts w:ascii="Arial Narrow" w:hAnsi="Arial Narrow" w:cs="Arial"/>
          <w:b/>
          <w:bCs/>
          <w:u w:val="single"/>
        </w:rPr>
        <w:t>Motion:</w:t>
      </w:r>
      <w:r w:rsidR="003B7F82">
        <w:tab/>
      </w:r>
      <w:r w:rsidRPr="7FC863DD" w:rsidR="297B602C">
        <w:rPr>
          <w:rFonts w:ascii="Arial Narrow" w:hAnsi="Arial Narrow" w:cs="Arial"/>
        </w:rPr>
        <w:t>Herb Litts</w:t>
      </w:r>
      <w:r w:rsidRPr="7FC863DD">
        <w:rPr>
          <w:rFonts w:ascii="Arial Narrow" w:hAnsi="Arial Narrow" w:cs="Arial"/>
        </w:rPr>
        <w:t xml:space="preserve"> made a motion, seconded by </w:t>
      </w:r>
      <w:r w:rsidRPr="7FC863DD" w:rsidR="297B602C">
        <w:rPr>
          <w:rFonts w:ascii="Arial Narrow" w:hAnsi="Arial Narrow" w:cs="Arial"/>
        </w:rPr>
        <w:t>Brian Cahill</w:t>
      </w:r>
      <w:r w:rsidRPr="7FC863DD">
        <w:rPr>
          <w:rFonts w:ascii="Arial Narrow" w:hAnsi="Arial Narrow" w:cs="Arial"/>
        </w:rPr>
        <w:t xml:space="preserve">, to </w:t>
      </w:r>
      <w:r w:rsidRPr="7FC863DD" w:rsidR="297B602C">
        <w:rPr>
          <w:rFonts w:ascii="Arial Narrow" w:hAnsi="Arial Narrow" w:cs="Arial"/>
        </w:rPr>
        <w:t>enter executive session</w:t>
      </w:r>
      <w:r w:rsidRPr="7FC863DD" w:rsidR="16AB26CA">
        <w:rPr>
          <w:rFonts w:ascii="Arial Narrow" w:hAnsi="Arial Narrow" w:cs="Arial"/>
        </w:rPr>
        <w:t xml:space="preserve"> for the purposes of discussing a potential sale of real </w:t>
      </w:r>
      <w:r w:rsidRPr="7FC863DD" w:rsidR="11FB665D">
        <w:rPr>
          <w:rFonts w:ascii="Arial Narrow" w:hAnsi="Arial Narrow" w:cs="Arial"/>
        </w:rPr>
        <w:t>property</w:t>
      </w:r>
      <w:r w:rsidRPr="7FC863DD" w:rsidR="297B602C">
        <w:rPr>
          <w:rFonts w:ascii="Arial Narrow" w:hAnsi="Arial Narrow" w:cs="Arial"/>
        </w:rPr>
        <w:t>.</w:t>
      </w:r>
    </w:p>
    <w:p w:rsidR="000D4220" w:rsidP="00C05967" w:rsidRDefault="376AEF62" w14:paraId="73247859" w14:textId="130F7D64">
      <w:pPr>
        <w:spacing w:before="120" w:after="12"/>
        <w:ind w:left="1440" w:hanging="1440"/>
        <w:rPr>
          <w:rFonts w:ascii="Arial Narrow" w:hAnsi="Arial Narrow" w:cs="Arial"/>
        </w:rPr>
      </w:pPr>
      <w:r w:rsidRPr="7FC863DD">
        <w:rPr>
          <w:rFonts w:ascii="Arial Narrow" w:hAnsi="Arial Narrow" w:cs="Arial"/>
          <w:b/>
          <w:bCs/>
          <w:u w:val="single"/>
        </w:rPr>
        <w:t>Discussion:</w:t>
      </w:r>
      <w:r w:rsidR="00C05967">
        <w:tab/>
      </w:r>
      <w:r w:rsidRPr="7FC863DD" w:rsidR="0D5ED0D0">
        <w:rPr>
          <w:rFonts w:ascii="Arial Narrow" w:hAnsi="Arial Narrow" w:cs="Arial"/>
          <w:u w:val="single"/>
        </w:rPr>
        <w:t xml:space="preserve">Comptroller Gallagher requested to be notified when </w:t>
      </w:r>
      <w:r w:rsidRPr="7FC863DD" w:rsidR="0EDD1AF4">
        <w:rPr>
          <w:rFonts w:ascii="Arial Narrow" w:hAnsi="Arial Narrow" w:cs="Arial"/>
          <w:u w:val="single"/>
        </w:rPr>
        <w:t xml:space="preserve">the board </w:t>
      </w:r>
      <w:r w:rsidRPr="7FC863DD" w:rsidR="1CB55B19">
        <w:rPr>
          <w:rFonts w:ascii="Arial Narrow" w:hAnsi="Arial Narrow" w:cs="Arial"/>
          <w:u w:val="single"/>
        </w:rPr>
        <w:t>concluded executive session</w:t>
      </w:r>
      <w:r w:rsidRPr="7FC863DD" w:rsidR="75D85542">
        <w:rPr>
          <w:rFonts w:ascii="Arial Narrow" w:hAnsi="Arial Narrow" w:cs="Arial"/>
          <w:u w:val="single"/>
        </w:rPr>
        <w:t xml:space="preserve">, and </w:t>
      </w:r>
      <w:r w:rsidRPr="7FC863DD" w:rsidR="188A9676">
        <w:rPr>
          <w:rFonts w:ascii="Arial Narrow" w:hAnsi="Arial Narrow" w:cs="Arial"/>
          <w:u w:val="single"/>
        </w:rPr>
        <w:t xml:space="preserve">asked </w:t>
      </w:r>
      <w:r w:rsidRPr="7FC863DD" w:rsidR="24F4F2ED">
        <w:rPr>
          <w:rFonts w:ascii="Arial Narrow" w:hAnsi="Arial Narrow" w:cs="Arial"/>
          <w:u w:val="single"/>
        </w:rPr>
        <w:t>if there are documents related to items on the agenda and whether those could be shared.</w:t>
      </w:r>
    </w:p>
    <w:p w:rsidR="003B7F82" w:rsidP="003B7F82" w:rsidRDefault="10B68757" w14:paraId="1A62BF5C" w14:textId="74317016">
      <w:pPr>
        <w:spacing w:before="120" w:after="12"/>
        <w:ind w:left="1440" w:hanging="1440"/>
        <w:rPr>
          <w:rFonts w:ascii="Arial Narrow" w:hAnsi="Arial Narrow" w:cs="Arial"/>
        </w:rPr>
      </w:pPr>
      <w:r w:rsidRPr="7FC863DD">
        <w:rPr>
          <w:rFonts w:ascii="Arial Narrow" w:hAnsi="Arial Narrow" w:cs="Arial"/>
          <w:b/>
          <w:bCs/>
          <w:u w:val="single"/>
        </w:rPr>
        <w:t>Vote:</w:t>
      </w:r>
      <w:r w:rsidR="003B7F82">
        <w:tab/>
      </w:r>
      <w:r w:rsidRPr="7FC863DD">
        <w:rPr>
          <w:rFonts w:ascii="Arial Narrow" w:hAnsi="Arial Narrow" w:cs="Arial"/>
        </w:rPr>
        <w:t xml:space="preserve">The </w:t>
      </w:r>
      <w:r w:rsidRPr="7FC863DD" w:rsidR="297B602C">
        <w:rPr>
          <w:rFonts w:ascii="Arial Narrow" w:hAnsi="Arial Narrow" w:cs="Arial"/>
        </w:rPr>
        <w:t xml:space="preserve">vote was suspended by </w:t>
      </w:r>
      <w:r w:rsidRPr="7FC863DD" w:rsidR="4B0BECE8">
        <w:rPr>
          <w:rFonts w:ascii="Arial Narrow" w:hAnsi="Arial Narrow" w:cs="Arial"/>
        </w:rPr>
        <w:t>unanimous consent</w:t>
      </w:r>
      <w:r w:rsidRPr="7FC863DD" w:rsidR="297B602C">
        <w:rPr>
          <w:rFonts w:ascii="Arial Narrow" w:hAnsi="Arial Narrow" w:cs="Arial"/>
        </w:rPr>
        <w:t>.</w:t>
      </w:r>
    </w:p>
    <w:p w:rsidR="006428CB" w:rsidP="00222A37" w:rsidRDefault="006428CB" w14:paraId="299D2F09" w14:textId="4846CCE8">
      <w:pPr>
        <w:spacing w:before="120" w:after="12"/>
        <w:rPr>
          <w:rFonts w:ascii="Arial Narrow" w:hAnsi="Arial Narrow" w:cs="Arial"/>
          <w:b/>
          <w:u w:val="single"/>
        </w:rPr>
      </w:pPr>
    </w:p>
    <w:p w:rsidRPr="00CF767B" w:rsidR="005C78BE" w:rsidP="005C78BE" w:rsidRDefault="005C78BE" w14:paraId="4AF50C8C" w14:textId="51924871">
      <w:pPr>
        <w:spacing w:before="120" w:after="12"/>
        <w:jc w:val="center"/>
        <w:rPr>
          <w:rFonts w:ascii="Arial Narrow" w:hAnsi="Arial Narrow" w:cs="Arial"/>
          <w:b/>
          <w:u w:val="single"/>
        </w:rPr>
      </w:pPr>
      <w:r>
        <w:rPr>
          <w:rFonts w:ascii="Arial Narrow" w:hAnsi="Arial Narrow" w:cs="Arial"/>
          <w:b/>
          <w:u w:val="single"/>
        </w:rPr>
        <w:t>Amendment of Minutes from 12/14/21</w:t>
      </w:r>
    </w:p>
    <w:p w:rsidR="005C78BE" w:rsidP="005C78BE" w:rsidRDefault="005C78BE" w14:paraId="35EF31E6" w14:textId="77777777">
      <w:pPr>
        <w:spacing w:before="120" w:after="12"/>
        <w:rPr>
          <w:rFonts w:ascii="Arial Narrow" w:hAnsi="Arial Narrow" w:cs="Arial"/>
          <w:b/>
          <w:u w:val="single"/>
        </w:rPr>
      </w:pPr>
    </w:p>
    <w:p w:rsidR="005C78BE" w:rsidP="005C78BE" w:rsidRDefault="005C78BE" w14:paraId="345A12A2" w14:textId="39E25C0C">
      <w:pPr>
        <w:spacing w:before="120" w:after="12"/>
        <w:ind w:left="1440" w:hanging="1440"/>
        <w:rPr>
          <w:rFonts w:ascii="Arial Narrow" w:hAnsi="Arial Narrow" w:cs="Arial"/>
        </w:rPr>
      </w:pPr>
      <w:r w:rsidRPr="365F0EE2">
        <w:rPr>
          <w:rFonts w:ascii="Arial Narrow" w:hAnsi="Arial Narrow" w:cs="Arial"/>
          <w:b/>
          <w:bCs/>
          <w:u w:val="single"/>
        </w:rPr>
        <w:t>Discussion:</w:t>
      </w:r>
      <w:r w:rsidRPr="365F0EE2">
        <w:rPr>
          <w:rFonts w:ascii="Arial Narrow" w:hAnsi="Arial Narrow" w:cs="Arial"/>
          <w:b/>
          <w:bCs/>
        </w:rPr>
        <w:t xml:space="preserve"> </w:t>
      </w:r>
      <w:r>
        <w:tab/>
      </w:r>
      <w:r>
        <w:rPr>
          <w:rFonts w:ascii="Arial Narrow" w:hAnsi="Arial Narrow" w:cs="Arial"/>
        </w:rPr>
        <w:t xml:space="preserve">Prior to formally entering executive session, Herb Litts expressed desire to amend the minutes from the previous meeting on December 14. </w:t>
      </w:r>
    </w:p>
    <w:p w:rsidR="005C78BE" w:rsidP="005C78BE" w:rsidRDefault="005C78BE" w14:paraId="7E898EAA" w14:textId="7CDA4EF2">
      <w:pPr>
        <w:spacing w:before="120" w:after="12"/>
        <w:ind w:left="1440" w:hanging="1440"/>
        <w:rPr>
          <w:rFonts w:ascii="Arial Narrow" w:hAnsi="Arial Narrow" w:cs="Arial"/>
        </w:rPr>
      </w:pPr>
      <w:r w:rsidRPr="001D1123">
        <w:rPr>
          <w:rFonts w:ascii="Arial Narrow" w:hAnsi="Arial Narrow" w:cs="Arial"/>
          <w:b/>
          <w:u w:val="single"/>
        </w:rPr>
        <w:t>Motion:</w:t>
      </w:r>
      <w:r w:rsidRPr="006428CB">
        <w:rPr>
          <w:rFonts w:ascii="Arial Narrow" w:hAnsi="Arial Narrow" w:cs="Arial"/>
          <w:b/>
        </w:rPr>
        <w:tab/>
      </w:r>
      <w:r>
        <w:rPr>
          <w:rFonts w:ascii="Arial Narrow" w:hAnsi="Arial Narrow" w:cs="Arial"/>
        </w:rPr>
        <w:t>Brian Cahill made a motion, seconded by Sarah Haley, to amend the minutes to reflect board member Todd’s presence and no votes were taken in executive session.</w:t>
      </w:r>
    </w:p>
    <w:p w:rsidR="005C78BE" w:rsidP="005C78BE" w:rsidRDefault="005C78BE" w14:paraId="7E330A56" w14:textId="1FA4563D">
      <w:pPr>
        <w:spacing w:before="120" w:after="12"/>
        <w:ind w:left="1440" w:hanging="1440"/>
        <w:rPr>
          <w:rFonts w:ascii="Arial Narrow" w:hAnsi="Arial Narrow" w:cs="Arial"/>
        </w:rPr>
      </w:pPr>
      <w:r w:rsidRPr="001D1123">
        <w:rPr>
          <w:rFonts w:ascii="Arial Narrow" w:hAnsi="Arial Narrow" w:cs="Arial"/>
          <w:b/>
          <w:u w:val="single"/>
        </w:rPr>
        <w:t>Vote:</w:t>
      </w:r>
      <w:r w:rsidRPr="001D1123">
        <w:rPr>
          <w:rFonts w:ascii="Arial Narrow" w:hAnsi="Arial Narrow" w:cs="Arial"/>
        </w:rPr>
        <w:tab/>
      </w:r>
      <w:r>
        <w:rPr>
          <w:rFonts w:ascii="Arial Narrow" w:hAnsi="Arial Narrow" w:cs="Arial"/>
        </w:rPr>
        <w:t xml:space="preserve">The motion was adopted. </w:t>
      </w:r>
    </w:p>
    <w:p w:rsidR="005C78BE" w:rsidP="005C78BE" w:rsidRDefault="005C78BE" w14:paraId="7E8D28F7" w14:textId="31309AF9">
      <w:pPr>
        <w:spacing w:before="120" w:after="12"/>
        <w:ind w:left="1440" w:hanging="1440"/>
        <w:rPr>
          <w:rFonts w:ascii="Arial Narrow" w:hAnsi="Arial Narrow" w:cs="Arial"/>
        </w:rPr>
      </w:pPr>
    </w:p>
    <w:p w:rsidRPr="00CF767B" w:rsidR="005C78BE" w:rsidP="7FC863DD" w:rsidRDefault="66ACE679" w14:paraId="5F517FC6" w14:textId="223B3B90">
      <w:pPr>
        <w:spacing w:before="120" w:after="12"/>
        <w:jc w:val="center"/>
        <w:rPr>
          <w:rFonts w:ascii="Arial Narrow" w:hAnsi="Arial Narrow" w:cs="Arial"/>
          <w:b/>
          <w:bCs/>
          <w:u w:val="single"/>
        </w:rPr>
      </w:pPr>
      <w:r w:rsidRPr="7FC863DD">
        <w:rPr>
          <w:rFonts w:ascii="Arial Narrow" w:hAnsi="Arial Narrow" w:cs="Arial"/>
          <w:b/>
          <w:bCs/>
          <w:u w:val="single"/>
        </w:rPr>
        <w:t xml:space="preserve">Executive Session to </w:t>
      </w:r>
      <w:r w:rsidRPr="7FC863DD" w:rsidR="00972F83">
        <w:rPr>
          <w:rFonts w:ascii="Arial Narrow" w:hAnsi="Arial Narrow" w:cs="Arial"/>
          <w:b/>
          <w:bCs/>
          <w:u w:val="single"/>
        </w:rPr>
        <w:t>Discuss Real Estate Transa</w:t>
      </w:r>
      <w:r w:rsidRPr="7FC863DD" w:rsidR="461007E0">
        <w:rPr>
          <w:rFonts w:ascii="Arial Narrow" w:hAnsi="Arial Narrow" w:cs="Arial"/>
          <w:b/>
          <w:bCs/>
          <w:u w:val="single"/>
        </w:rPr>
        <w:t>c</w:t>
      </w:r>
      <w:r w:rsidRPr="7FC863DD" w:rsidR="00972F83">
        <w:rPr>
          <w:rFonts w:ascii="Arial Narrow" w:hAnsi="Arial Narrow" w:cs="Arial"/>
          <w:b/>
          <w:bCs/>
          <w:u w:val="single"/>
        </w:rPr>
        <w:t>tion</w:t>
      </w:r>
    </w:p>
    <w:p w:rsidR="005C78BE" w:rsidP="005C78BE" w:rsidRDefault="005C78BE" w14:paraId="549FBFEC" w14:textId="77777777">
      <w:pPr>
        <w:spacing w:before="120" w:after="12"/>
        <w:rPr>
          <w:rFonts w:ascii="Arial Narrow" w:hAnsi="Arial Narrow" w:cs="Arial"/>
          <w:b/>
          <w:u w:val="single"/>
        </w:rPr>
      </w:pPr>
    </w:p>
    <w:p w:rsidR="005C78BE" w:rsidP="005C78BE" w:rsidRDefault="297B602C" w14:paraId="0F929748" w14:textId="2347E1A6">
      <w:pPr>
        <w:spacing w:before="120" w:after="12"/>
        <w:ind w:left="1440" w:hanging="1440"/>
        <w:rPr>
          <w:rFonts w:ascii="Arial Narrow" w:hAnsi="Arial Narrow" w:cs="Arial"/>
        </w:rPr>
      </w:pPr>
      <w:r w:rsidRPr="7FC863DD">
        <w:rPr>
          <w:rFonts w:ascii="Arial Narrow" w:hAnsi="Arial Narrow" w:cs="Arial"/>
          <w:b/>
          <w:bCs/>
          <w:u w:val="single"/>
        </w:rPr>
        <w:t>Discussion:</w:t>
      </w:r>
      <w:r w:rsidRPr="7FC863DD">
        <w:rPr>
          <w:rFonts w:ascii="Arial Narrow" w:hAnsi="Arial Narrow" w:cs="Arial"/>
          <w:b/>
          <w:bCs/>
        </w:rPr>
        <w:t xml:space="preserve"> </w:t>
      </w:r>
      <w:r w:rsidR="005C78BE">
        <w:tab/>
      </w:r>
      <w:r w:rsidRPr="7FC863DD">
        <w:rPr>
          <w:rFonts w:ascii="Arial Narrow" w:hAnsi="Arial Narrow" w:cs="Arial"/>
        </w:rPr>
        <w:t xml:space="preserve">Ward Todd clarified </w:t>
      </w:r>
      <w:r w:rsidRPr="7FC863DD" w:rsidR="66ACE679">
        <w:rPr>
          <w:rFonts w:ascii="Arial Narrow" w:hAnsi="Arial Narrow" w:cs="Arial"/>
        </w:rPr>
        <w:t>who would be needed in executive session based on previous discussions. Ultimately,</w:t>
      </w:r>
      <w:r w:rsidRPr="7FC863DD">
        <w:rPr>
          <w:rFonts w:ascii="Arial Narrow" w:hAnsi="Arial Narrow" w:cs="Arial"/>
        </w:rPr>
        <w:t xml:space="preserve"> </w:t>
      </w:r>
      <w:r w:rsidRPr="7FC863DD" w:rsidR="66ACE679">
        <w:rPr>
          <w:rFonts w:ascii="Arial Narrow" w:hAnsi="Arial Narrow" w:cs="Arial"/>
        </w:rPr>
        <w:t>a</w:t>
      </w:r>
      <w:r w:rsidRPr="7FC863DD">
        <w:rPr>
          <w:rFonts w:ascii="Arial Narrow" w:hAnsi="Arial Narrow" w:cs="Arial"/>
        </w:rPr>
        <w:t xml:space="preserve">n invitation was extended to UCEDA staff, and legal </w:t>
      </w:r>
      <w:r w:rsidRPr="7FC863DD" w:rsidR="3AF5D71F">
        <w:rPr>
          <w:rFonts w:ascii="Arial Narrow" w:hAnsi="Arial Narrow" w:cs="Arial"/>
        </w:rPr>
        <w:t xml:space="preserve">counsel </w:t>
      </w:r>
      <w:r w:rsidRPr="7FC863DD">
        <w:rPr>
          <w:rFonts w:ascii="Arial Narrow" w:hAnsi="Arial Narrow" w:cs="Arial"/>
        </w:rPr>
        <w:t>to join executive session.</w:t>
      </w:r>
    </w:p>
    <w:p w:rsidR="005C78BE" w:rsidP="005C78BE" w:rsidRDefault="297B602C" w14:paraId="05C250C5" w14:textId="6A7C47DF">
      <w:pPr>
        <w:spacing w:before="120" w:after="12"/>
        <w:ind w:left="1440" w:hanging="1440"/>
        <w:rPr>
          <w:rFonts w:ascii="Arial Narrow" w:hAnsi="Arial Narrow" w:cs="Arial"/>
        </w:rPr>
      </w:pPr>
      <w:r w:rsidRPr="7FC863DD">
        <w:rPr>
          <w:rFonts w:ascii="Arial Narrow" w:hAnsi="Arial Narrow" w:cs="Arial"/>
          <w:b/>
          <w:bCs/>
          <w:u w:val="single"/>
        </w:rPr>
        <w:t>Motion:</w:t>
      </w:r>
      <w:r w:rsidR="005C78BE">
        <w:tab/>
      </w:r>
      <w:r w:rsidRPr="7FC863DD" w:rsidR="66ACE679">
        <w:rPr>
          <w:rFonts w:ascii="Arial Narrow" w:hAnsi="Arial Narrow" w:cs="Arial"/>
        </w:rPr>
        <w:t>Brian Cahill</w:t>
      </w:r>
      <w:r w:rsidRPr="7FC863DD">
        <w:rPr>
          <w:rFonts w:ascii="Arial Narrow" w:hAnsi="Arial Narrow" w:cs="Arial"/>
        </w:rPr>
        <w:t xml:space="preserve"> made a motion, seconded by </w:t>
      </w:r>
      <w:r w:rsidRPr="7FC863DD" w:rsidR="66ACE679">
        <w:rPr>
          <w:rFonts w:ascii="Arial Narrow" w:hAnsi="Arial Narrow" w:cs="Arial"/>
        </w:rPr>
        <w:t>Herb Litts</w:t>
      </w:r>
      <w:r w:rsidRPr="7FC863DD">
        <w:rPr>
          <w:rFonts w:ascii="Arial Narrow" w:hAnsi="Arial Narrow" w:cs="Arial"/>
        </w:rPr>
        <w:t>, to enter executive session</w:t>
      </w:r>
      <w:r w:rsidRPr="7FC863DD" w:rsidR="66ACE679">
        <w:rPr>
          <w:rFonts w:ascii="Arial Narrow" w:hAnsi="Arial Narrow" w:cs="Arial"/>
        </w:rPr>
        <w:t xml:space="preserve"> </w:t>
      </w:r>
      <w:r w:rsidRPr="7FC863DD" w:rsidR="13B5A9B8">
        <w:rPr>
          <w:rFonts w:ascii="Arial Narrow" w:hAnsi="Arial Narrow" w:cs="Arial"/>
        </w:rPr>
        <w:t xml:space="preserve">for the purposes </w:t>
      </w:r>
      <w:r w:rsidRPr="7FC863DD" w:rsidR="16AB26CA">
        <w:rPr>
          <w:rFonts w:ascii="Arial Narrow" w:hAnsi="Arial Narrow" w:cs="Arial"/>
        </w:rPr>
        <w:t xml:space="preserve">of discussing a potential sale of real </w:t>
      </w:r>
      <w:r w:rsidRPr="7FC863DD" w:rsidR="11FB665D">
        <w:rPr>
          <w:rFonts w:ascii="Arial Narrow" w:hAnsi="Arial Narrow" w:cs="Arial"/>
        </w:rPr>
        <w:t>property</w:t>
      </w:r>
      <w:r w:rsidRPr="7FC863DD" w:rsidR="16AB26CA">
        <w:rPr>
          <w:rFonts w:ascii="Arial Narrow" w:hAnsi="Arial Narrow" w:cs="Arial"/>
        </w:rPr>
        <w:t xml:space="preserve"> </w:t>
      </w:r>
      <w:r w:rsidRPr="7FC863DD" w:rsidR="66ACE679">
        <w:rPr>
          <w:rFonts w:ascii="Arial Narrow" w:hAnsi="Arial Narrow" w:cs="Arial"/>
        </w:rPr>
        <w:t>at 9:10pm</w:t>
      </w:r>
      <w:r w:rsidRPr="7FC863DD">
        <w:rPr>
          <w:rFonts w:ascii="Arial Narrow" w:hAnsi="Arial Narrow" w:cs="Arial"/>
        </w:rPr>
        <w:t>.</w:t>
      </w:r>
    </w:p>
    <w:p w:rsidR="005C78BE" w:rsidP="005C78BE" w:rsidRDefault="005C78BE" w14:paraId="30B61EC5" w14:textId="3866D007">
      <w:pPr>
        <w:spacing w:before="120" w:after="12"/>
        <w:ind w:left="1440" w:hanging="1440"/>
        <w:rPr>
          <w:rFonts w:ascii="Arial Narrow" w:hAnsi="Arial Narrow" w:cs="Arial"/>
        </w:rPr>
      </w:pPr>
      <w:r w:rsidRPr="001D1123">
        <w:rPr>
          <w:rFonts w:ascii="Arial Narrow" w:hAnsi="Arial Narrow" w:cs="Arial"/>
          <w:b/>
          <w:u w:val="single"/>
        </w:rPr>
        <w:t>Vote:</w:t>
      </w:r>
      <w:r w:rsidRPr="001D1123">
        <w:rPr>
          <w:rFonts w:ascii="Arial Narrow" w:hAnsi="Arial Narrow" w:cs="Arial"/>
        </w:rPr>
        <w:tab/>
      </w:r>
      <w:r>
        <w:rPr>
          <w:rFonts w:ascii="Arial Narrow" w:hAnsi="Arial Narrow" w:cs="Arial"/>
        </w:rPr>
        <w:t xml:space="preserve">The </w:t>
      </w:r>
      <w:r w:rsidR="00FD54B0">
        <w:rPr>
          <w:rFonts w:ascii="Arial Narrow" w:hAnsi="Arial Narrow" w:cs="Arial"/>
        </w:rPr>
        <w:t>motion was adopted.</w:t>
      </w:r>
      <w:r>
        <w:rPr>
          <w:rFonts w:ascii="Arial Narrow" w:hAnsi="Arial Narrow" w:cs="Arial"/>
        </w:rPr>
        <w:t xml:space="preserve"> </w:t>
      </w:r>
    </w:p>
    <w:p w:rsidR="00FD54B0" w:rsidP="005C78BE" w:rsidRDefault="00FD54B0" w14:paraId="5B475BDB" w14:textId="5B9BCD0E">
      <w:pPr>
        <w:spacing w:before="120" w:after="12"/>
        <w:ind w:left="1440" w:hanging="1440"/>
        <w:rPr>
          <w:rFonts w:ascii="Arial Narrow" w:hAnsi="Arial Narrow" w:cs="Arial"/>
        </w:rPr>
      </w:pPr>
    </w:p>
    <w:p w:rsidR="00FD54B0" w:rsidP="7FC863DD" w:rsidRDefault="66ACE679" w14:paraId="03166C87" w14:textId="27A06071">
      <w:pPr>
        <w:spacing w:before="120" w:after="12"/>
        <w:rPr>
          <w:rFonts w:ascii="Arial Narrow" w:hAnsi="Arial Narrow" w:cs="Arial"/>
        </w:rPr>
      </w:pPr>
      <w:r w:rsidRPr="7FC863DD">
        <w:rPr>
          <w:rFonts w:ascii="Arial Narrow" w:hAnsi="Arial Narrow" w:cs="Arial"/>
        </w:rPr>
        <w:t xml:space="preserve">The UCEDA board exited executive session at 9:16pm. </w:t>
      </w:r>
      <w:r w:rsidRPr="7FC863DD" w:rsidR="00972F83">
        <w:rPr>
          <w:rFonts w:ascii="Arial Narrow" w:hAnsi="Arial Narrow" w:cs="Arial"/>
        </w:rPr>
        <w:t xml:space="preserve">No decisions were made </w:t>
      </w:r>
      <w:r w:rsidRPr="7FC863DD" w:rsidR="461007E0">
        <w:rPr>
          <w:rFonts w:ascii="Arial Narrow" w:hAnsi="Arial Narrow" w:cs="Arial"/>
        </w:rPr>
        <w:t xml:space="preserve">and no </w:t>
      </w:r>
      <w:r w:rsidRPr="7FC863DD" w:rsidR="00972F83">
        <w:rPr>
          <w:rFonts w:ascii="Arial Narrow" w:hAnsi="Arial Narrow" w:cs="Arial"/>
        </w:rPr>
        <w:t>votes were taken in</w:t>
      </w:r>
      <w:r w:rsidRPr="7FC863DD" w:rsidR="3AF5D71F">
        <w:rPr>
          <w:rFonts w:ascii="Arial Narrow" w:hAnsi="Arial Narrow" w:cs="Arial"/>
        </w:rPr>
        <w:t xml:space="preserve"> </w:t>
      </w:r>
      <w:r w:rsidRPr="7FC863DD" w:rsidR="00972F83">
        <w:rPr>
          <w:rFonts w:ascii="Arial Narrow" w:hAnsi="Arial Narrow" w:cs="Arial"/>
        </w:rPr>
        <w:t>executive session</w:t>
      </w:r>
      <w:r w:rsidRPr="7FC863DD" w:rsidR="3AF5D71F">
        <w:rPr>
          <w:rFonts w:ascii="Arial Narrow" w:hAnsi="Arial Narrow" w:cs="Arial"/>
        </w:rPr>
        <w:t>.</w:t>
      </w:r>
    </w:p>
    <w:p w:rsidR="00FD54B0" w:rsidP="005C78BE" w:rsidRDefault="00FD54B0" w14:paraId="4E0776F5" w14:textId="0F6B76B7">
      <w:pPr>
        <w:spacing w:before="120" w:after="12"/>
        <w:ind w:left="1440" w:hanging="1440"/>
        <w:rPr>
          <w:rFonts w:ascii="Arial Narrow" w:hAnsi="Arial Narrow" w:cs="Arial"/>
        </w:rPr>
      </w:pPr>
    </w:p>
    <w:p w:rsidRPr="00CF767B" w:rsidR="00FD54B0" w:rsidP="00FD54B0" w:rsidRDefault="00FD54B0" w14:paraId="680D7AFC" w14:textId="2C8F7012">
      <w:pPr>
        <w:spacing w:before="120" w:after="12"/>
        <w:jc w:val="center"/>
        <w:rPr>
          <w:rFonts w:ascii="Arial Narrow" w:hAnsi="Arial Narrow" w:cs="Arial"/>
          <w:b/>
          <w:u w:val="single"/>
        </w:rPr>
      </w:pPr>
      <w:r>
        <w:rPr>
          <w:rFonts w:ascii="Arial Narrow" w:hAnsi="Arial Narrow" w:cs="Arial"/>
          <w:b/>
          <w:u w:val="single"/>
        </w:rPr>
        <w:t xml:space="preserve">Executive Session to </w:t>
      </w:r>
      <w:r w:rsidR="00972F83">
        <w:rPr>
          <w:rFonts w:ascii="Arial Narrow" w:hAnsi="Arial Narrow" w:cs="Arial"/>
          <w:b/>
          <w:u w:val="single"/>
        </w:rPr>
        <w:t>Discuss Real Estate Transaction</w:t>
      </w:r>
    </w:p>
    <w:p w:rsidR="00FD54B0" w:rsidP="00FD54B0" w:rsidRDefault="00FD54B0" w14:paraId="68340B1B" w14:textId="77777777">
      <w:pPr>
        <w:spacing w:before="120" w:after="12"/>
        <w:rPr>
          <w:rFonts w:ascii="Arial Narrow" w:hAnsi="Arial Narrow" w:cs="Arial"/>
          <w:b/>
          <w:u w:val="single"/>
        </w:rPr>
      </w:pPr>
    </w:p>
    <w:p w:rsidR="00FD54B0" w:rsidP="00FD54B0" w:rsidRDefault="66ACE679" w14:paraId="2F9B0ACA" w14:textId="799D6DDB">
      <w:pPr>
        <w:spacing w:before="120" w:after="12"/>
        <w:ind w:left="1440" w:hanging="1440"/>
        <w:rPr>
          <w:rFonts w:ascii="Arial Narrow" w:hAnsi="Arial Narrow" w:cs="Arial"/>
        </w:rPr>
      </w:pPr>
      <w:r w:rsidRPr="7FC863DD">
        <w:rPr>
          <w:rFonts w:ascii="Arial Narrow" w:hAnsi="Arial Narrow" w:cs="Arial"/>
          <w:b/>
          <w:bCs/>
          <w:u w:val="single"/>
        </w:rPr>
        <w:t>Discussion:</w:t>
      </w:r>
      <w:r w:rsidRPr="7FC863DD">
        <w:rPr>
          <w:rFonts w:ascii="Arial Narrow" w:hAnsi="Arial Narrow" w:cs="Arial"/>
          <w:b/>
          <w:bCs/>
        </w:rPr>
        <w:t xml:space="preserve"> </w:t>
      </w:r>
      <w:r w:rsidR="00FD54B0">
        <w:tab/>
      </w:r>
      <w:r w:rsidRPr="7FC863DD">
        <w:rPr>
          <w:rFonts w:ascii="Arial Narrow" w:hAnsi="Arial Narrow" w:cs="Arial"/>
        </w:rPr>
        <w:t xml:space="preserve">Sarah Haley extended an invite to the County Executive to join Executive Session as the sole member of UCEDA. Those invited to the executive session are UCEDA staff, legal </w:t>
      </w:r>
      <w:r w:rsidRPr="7FC863DD" w:rsidR="617E358E">
        <w:rPr>
          <w:rFonts w:ascii="Arial Narrow" w:hAnsi="Arial Narrow" w:cs="Arial"/>
        </w:rPr>
        <w:t>counsel</w:t>
      </w:r>
      <w:r w:rsidRPr="7FC863DD">
        <w:rPr>
          <w:rFonts w:ascii="Arial Narrow" w:hAnsi="Arial Narrow" w:cs="Arial"/>
        </w:rPr>
        <w:t xml:space="preserve">, and </w:t>
      </w:r>
      <w:r w:rsidRPr="7FC863DD" w:rsidR="617E358E">
        <w:rPr>
          <w:rFonts w:ascii="Arial Narrow" w:hAnsi="Arial Narrow" w:cs="Arial"/>
        </w:rPr>
        <w:t xml:space="preserve"> </w:t>
      </w:r>
      <w:r w:rsidRPr="7FC863DD">
        <w:rPr>
          <w:rFonts w:ascii="Arial Narrow" w:hAnsi="Arial Narrow" w:cs="Arial"/>
        </w:rPr>
        <w:t xml:space="preserve">Ulster County Executive Pat Ryan. Brian Cahill made it clear that as the sole member of UCEDA </w:t>
      </w:r>
      <w:r w:rsidRPr="7FC863DD" w:rsidR="617E358E">
        <w:rPr>
          <w:rFonts w:ascii="Arial Narrow" w:hAnsi="Arial Narrow" w:cs="Arial"/>
        </w:rPr>
        <w:t xml:space="preserve">the County Executive </w:t>
      </w:r>
      <w:r w:rsidRPr="7FC863DD">
        <w:rPr>
          <w:rFonts w:ascii="Arial Narrow" w:hAnsi="Arial Narrow" w:cs="Arial"/>
        </w:rPr>
        <w:t>is a</w:t>
      </w:r>
      <w:r w:rsidRPr="7FC863DD" w:rsidR="617E358E">
        <w:rPr>
          <w:rFonts w:ascii="Arial Narrow" w:hAnsi="Arial Narrow" w:cs="Arial"/>
        </w:rPr>
        <w:t>n</w:t>
      </w:r>
      <w:r w:rsidRPr="7FC863DD">
        <w:rPr>
          <w:rFonts w:ascii="Arial Narrow" w:hAnsi="Arial Narrow" w:cs="Arial"/>
        </w:rPr>
        <w:t xml:space="preserve"> ex-offcio member of the UCEDA Board.</w:t>
      </w:r>
    </w:p>
    <w:p w:rsidR="00FD54B0" w:rsidP="00FD54B0" w:rsidRDefault="66ACE679" w14:paraId="69F9A426" w14:textId="30006E9E">
      <w:pPr>
        <w:spacing w:before="120" w:after="12"/>
        <w:ind w:left="1440" w:hanging="1440"/>
        <w:rPr>
          <w:rFonts w:ascii="Arial Narrow" w:hAnsi="Arial Narrow" w:cs="Arial"/>
        </w:rPr>
      </w:pPr>
      <w:r w:rsidRPr="7FC863DD">
        <w:rPr>
          <w:rFonts w:ascii="Arial Narrow" w:hAnsi="Arial Narrow" w:cs="Arial"/>
          <w:b/>
          <w:bCs/>
          <w:u w:val="single"/>
        </w:rPr>
        <w:t>Motion:</w:t>
      </w:r>
      <w:r w:rsidR="00FD54B0">
        <w:tab/>
      </w:r>
      <w:r w:rsidRPr="7FC863DD">
        <w:rPr>
          <w:rFonts w:ascii="Arial Narrow" w:hAnsi="Arial Narrow" w:cs="Arial"/>
        </w:rPr>
        <w:t xml:space="preserve">Ward Todd made a motion, seconded by Brian Cahill, to </w:t>
      </w:r>
      <w:r w:rsidRPr="7FC863DD" w:rsidR="00972F83">
        <w:rPr>
          <w:rFonts w:ascii="Arial Narrow" w:hAnsi="Arial Narrow" w:cs="Arial"/>
        </w:rPr>
        <w:t>re-</w:t>
      </w:r>
      <w:r w:rsidRPr="7FC863DD">
        <w:rPr>
          <w:rFonts w:ascii="Arial Narrow" w:hAnsi="Arial Narrow" w:cs="Arial"/>
        </w:rPr>
        <w:t>enter executive session at 9:18pm</w:t>
      </w:r>
      <w:r w:rsidRPr="7FC863DD" w:rsidR="11FB665D">
        <w:rPr>
          <w:rFonts w:ascii="Arial Narrow" w:hAnsi="Arial Narrow" w:cs="Arial"/>
        </w:rPr>
        <w:t>, for the purposes of discussing a potential sale of real property</w:t>
      </w:r>
      <w:r w:rsidRPr="7FC863DD">
        <w:rPr>
          <w:rFonts w:ascii="Arial Narrow" w:hAnsi="Arial Narrow" w:cs="Arial"/>
        </w:rPr>
        <w:t>.</w:t>
      </w:r>
    </w:p>
    <w:p w:rsidR="00FD54B0" w:rsidP="00FD54B0" w:rsidRDefault="00FD54B0" w14:paraId="291B2B8F" w14:textId="77777777">
      <w:pPr>
        <w:spacing w:before="120" w:after="12"/>
        <w:ind w:left="1440" w:hanging="1440"/>
        <w:rPr>
          <w:rFonts w:ascii="Arial Narrow" w:hAnsi="Arial Narrow" w:cs="Arial"/>
        </w:rPr>
      </w:pPr>
      <w:r w:rsidRPr="001D1123">
        <w:rPr>
          <w:rFonts w:ascii="Arial Narrow" w:hAnsi="Arial Narrow" w:cs="Arial"/>
          <w:b/>
          <w:u w:val="single"/>
        </w:rPr>
        <w:t>Vote:</w:t>
      </w:r>
      <w:r w:rsidRPr="001D1123">
        <w:rPr>
          <w:rFonts w:ascii="Arial Narrow" w:hAnsi="Arial Narrow" w:cs="Arial"/>
        </w:rPr>
        <w:tab/>
      </w:r>
      <w:r>
        <w:rPr>
          <w:rFonts w:ascii="Arial Narrow" w:hAnsi="Arial Narrow" w:cs="Arial"/>
        </w:rPr>
        <w:t xml:space="preserve">The motion was adopted. </w:t>
      </w:r>
    </w:p>
    <w:p w:rsidR="00FD54B0" w:rsidP="005C78BE" w:rsidRDefault="00FD54B0" w14:paraId="28B5F890" w14:textId="77777777">
      <w:pPr>
        <w:spacing w:before="120" w:after="12"/>
        <w:ind w:left="1440" w:hanging="1440"/>
        <w:rPr>
          <w:rFonts w:ascii="Arial Narrow" w:hAnsi="Arial Narrow" w:cs="Arial"/>
        </w:rPr>
      </w:pPr>
    </w:p>
    <w:p w:rsidRPr="00972F83" w:rsidR="005C78BE" w:rsidP="7FC863DD" w:rsidRDefault="00972F83" w14:paraId="5F2FCE33" w14:textId="1031CE0B">
      <w:pPr>
        <w:spacing w:before="120" w:after="12"/>
        <w:rPr>
          <w:rFonts w:ascii="Arial Narrow" w:hAnsi="Arial Narrow" w:cs="Arial"/>
        </w:rPr>
      </w:pPr>
      <w:r w:rsidRPr="7FC863DD">
        <w:rPr>
          <w:rFonts w:ascii="Arial Narrow" w:hAnsi="Arial Narrow" w:cs="Arial"/>
        </w:rPr>
        <w:t xml:space="preserve">The UCEDA board exited executive session at 9:40pm. No decisions were made </w:t>
      </w:r>
      <w:r w:rsidRPr="7FC863DD" w:rsidR="18EDFFF2">
        <w:rPr>
          <w:rFonts w:ascii="Arial Narrow" w:hAnsi="Arial Narrow" w:cs="Arial"/>
        </w:rPr>
        <w:t xml:space="preserve">and no </w:t>
      </w:r>
      <w:r w:rsidRPr="7FC863DD">
        <w:rPr>
          <w:rFonts w:ascii="Arial Narrow" w:hAnsi="Arial Narrow" w:cs="Arial"/>
        </w:rPr>
        <w:t>votes were taken in executive session.</w:t>
      </w:r>
    </w:p>
    <w:p w:rsidRPr="00CF767B" w:rsidR="006428CB" w:rsidP="006428CB" w:rsidRDefault="00972F83" w14:paraId="6D7ABA59" w14:textId="2B02FA11">
      <w:pPr>
        <w:spacing w:before="120" w:after="12"/>
        <w:jc w:val="center"/>
        <w:rPr>
          <w:rFonts w:ascii="Arial Narrow" w:hAnsi="Arial Narrow" w:cs="Arial"/>
          <w:b/>
          <w:u w:val="single"/>
        </w:rPr>
      </w:pPr>
      <w:r>
        <w:rPr>
          <w:rFonts w:ascii="Arial Narrow" w:hAnsi="Arial Narrow" w:cs="Arial"/>
          <w:b/>
          <w:u w:val="single"/>
        </w:rPr>
        <w:t>Reopening Prior Motions</w:t>
      </w:r>
    </w:p>
    <w:p w:rsidR="006428CB" w:rsidP="006428CB" w:rsidRDefault="006428CB" w14:paraId="184BE2B1" w14:textId="77777777">
      <w:pPr>
        <w:spacing w:before="120" w:after="12"/>
        <w:rPr>
          <w:rFonts w:ascii="Arial Narrow" w:hAnsi="Arial Narrow" w:cs="Arial"/>
          <w:b/>
          <w:u w:val="single"/>
        </w:rPr>
      </w:pPr>
    </w:p>
    <w:p w:rsidR="006428CB" w:rsidP="006428CB" w:rsidRDefault="006428CB" w14:paraId="32446B9B" w14:textId="64CDD7AA">
      <w:pPr>
        <w:spacing w:before="120" w:after="12"/>
        <w:ind w:left="1440" w:hanging="1440"/>
        <w:rPr>
          <w:rFonts w:ascii="Arial Narrow" w:hAnsi="Arial Narrow" w:cs="Arial"/>
          <w:bCs/>
        </w:rPr>
      </w:pPr>
      <w:r w:rsidRPr="00445F65">
        <w:rPr>
          <w:rFonts w:ascii="Arial Narrow" w:hAnsi="Arial Narrow" w:cs="Arial"/>
          <w:b/>
          <w:u w:val="single"/>
        </w:rPr>
        <w:t>Discussion:</w:t>
      </w:r>
      <w:r>
        <w:rPr>
          <w:rFonts w:ascii="Arial Narrow" w:hAnsi="Arial Narrow" w:cs="Arial"/>
          <w:b/>
        </w:rPr>
        <w:t xml:space="preserve"> </w:t>
      </w:r>
      <w:r>
        <w:rPr>
          <w:rFonts w:ascii="Arial Narrow" w:hAnsi="Arial Narrow" w:cs="Arial"/>
          <w:b/>
        </w:rPr>
        <w:tab/>
      </w:r>
      <w:r w:rsidR="00972F83">
        <w:rPr>
          <w:rFonts w:ascii="Arial Narrow" w:hAnsi="Arial Narrow" w:cs="Arial"/>
          <w:bCs/>
        </w:rPr>
        <w:t>Brian Cahill requested that previous motions voted on earlier in the evening be reopened for discussion and votes.</w:t>
      </w:r>
    </w:p>
    <w:p w:rsidR="006428CB" w:rsidP="006428CB" w:rsidRDefault="006428CB" w14:paraId="05E0E1D8" w14:textId="08F46250">
      <w:pPr>
        <w:spacing w:before="120" w:after="12"/>
        <w:ind w:left="1440" w:hanging="1440"/>
        <w:rPr>
          <w:rFonts w:ascii="Arial Narrow" w:hAnsi="Arial Narrow" w:cs="Arial"/>
        </w:rPr>
      </w:pPr>
      <w:r w:rsidRPr="001D1123">
        <w:rPr>
          <w:rFonts w:ascii="Arial Narrow" w:hAnsi="Arial Narrow" w:cs="Arial"/>
          <w:b/>
          <w:u w:val="single"/>
        </w:rPr>
        <w:t>Motion:</w:t>
      </w:r>
      <w:r>
        <w:rPr>
          <w:rFonts w:ascii="Arial Narrow" w:hAnsi="Arial Narrow" w:cs="Arial"/>
        </w:rPr>
        <w:tab/>
      </w:r>
      <w:r w:rsidR="00972F83">
        <w:rPr>
          <w:rFonts w:ascii="Arial Narrow" w:hAnsi="Arial Narrow" w:cs="Arial"/>
        </w:rPr>
        <w:t>Sarah Haley</w:t>
      </w:r>
      <w:r>
        <w:rPr>
          <w:rFonts w:ascii="Arial Narrow" w:hAnsi="Arial Narrow" w:cs="Arial"/>
        </w:rPr>
        <w:t xml:space="preserve"> made a motion, seconded by </w:t>
      </w:r>
      <w:r w:rsidR="00972F83">
        <w:rPr>
          <w:rFonts w:ascii="Arial Narrow" w:hAnsi="Arial Narrow" w:cs="Arial"/>
        </w:rPr>
        <w:t>Ward Todd</w:t>
      </w:r>
      <w:r>
        <w:rPr>
          <w:rFonts w:ascii="Arial Narrow" w:hAnsi="Arial Narrow" w:cs="Arial"/>
        </w:rPr>
        <w:t xml:space="preserve">, </w:t>
      </w:r>
      <w:r w:rsidRPr="00CA47BB" w:rsidR="00CA47BB">
        <w:rPr>
          <w:rFonts w:ascii="Arial Narrow" w:hAnsi="Arial Narrow" w:cs="Arial"/>
        </w:rPr>
        <w:t xml:space="preserve">to </w:t>
      </w:r>
      <w:r w:rsidR="00972F83">
        <w:rPr>
          <w:rFonts w:ascii="Arial Narrow" w:hAnsi="Arial Narrow" w:cs="Arial"/>
        </w:rPr>
        <w:t xml:space="preserve">reconsider the 2 prior items that were voted on prior to the entire UCEDA board being present – the approval of the CARES contracts and the approval of the November Harris Beach invoices. </w:t>
      </w:r>
    </w:p>
    <w:p w:rsidR="006428CB" w:rsidP="006428CB" w:rsidRDefault="006428CB" w14:paraId="1F44C85A" w14:textId="0BE88A53">
      <w:pPr>
        <w:spacing w:before="120" w:after="12"/>
        <w:ind w:left="1440" w:hanging="1440"/>
        <w:rPr>
          <w:rFonts w:ascii="Arial Narrow" w:hAnsi="Arial Narrow" w:cs="Arial"/>
        </w:rPr>
      </w:pPr>
      <w:r w:rsidRPr="001D1123">
        <w:rPr>
          <w:rFonts w:ascii="Arial Narrow" w:hAnsi="Arial Narrow" w:cs="Arial"/>
          <w:b/>
          <w:u w:val="single"/>
        </w:rPr>
        <w:t>Vote:</w:t>
      </w:r>
      <w:r w:rsidRPr="001D1123">
        <w:rPr>
          <w:rFonts w:ascii="Arial Narrow" w:hAnsi="Arial Narrow" w:cs="Arial"/>
        </w:rPr>
        <w:tab/>
      </w:r>
      <w:r>
        <w:rPr>
          <w:rFonts w:ascii="Arial Narrow" w:hAnsi="Arial Narrow" w:cs="Arial"/>
        </w:rPr>
        <w:t>The motion was adopted.</w:t>
      </w:r>
    </w:p>
    <w:p w:rsidR="00972F83" w:rsidP="006428CB" w:rsidRDefault="00972F83" w14:paraId="730F519D" w14:textId="2DBAEE78">
      <w:pPr>
        <w:spacing w:before="120" w:after="12"/>
        <w:ind w:left="1440" w:hanging="1440"/>
        <w:rPr>
          <w:rFonts w:ascii="Arial Narrow" w:hAnsi="Arial Narrow" w:cs="Arial"/>
        </w:rPr>
      </w:pPr>
    </w:p>
    <w:p w:rsidRPr="00CF767B" w:rsidR="00972F83" w:rsidP="00972F83" w:rsidRDefault="00972F83" w14:paraId="034A3FEF" w14:textId="5FBABE82">
      <w:pPr>
        <w:spacing w:before="120" w:after="12"/>
        <w:jc w:val="center"/>
        <w:rPr>
          <w:rFonts w:ascii="Arial Narrow" w:hAnsi="Arial Narrow" w:cs="Arial"/>
          <w:b/>
          <w:u w:val="single"/>
        </w:rPr>
      </w:pPr>
      <w:r>
        <w:rPr>
          <w:rFonts w:ascii="Arial Narrow" w:hAnsi="Arial Narrow" w:cs="Arial"/>
          <w:b/>
          <w:u w:val="single"/>
        </w:rPr>
        <w:t>Reconsider CARES Act Contracts for NYS Approved Recipients</w:t>
      </w:r>
    </w:p>
    <w:p w:rsidR="00972F83" w:rsidP="00972F83" w:rsidRDefault="00972F83" w14:paraId="52835D1C" w14:textId="77777777">
      <w:pPr>
        <w:spacing w:before="120" w:after="12"/>
        <w:rPr>
          <w:rFonts w:ascii="Arial Narrow" w:hAnsi="Arial Narrow" w:cs="Arial"/>
          <w:b/>
          <w:u w:val="single"/>
        </w:rPr>
      </w:pPr>
    </w:p>
    <w:p w:rsidRPr="005A696F" w:rsidR="00972F83" w:rsidP="7FC863DD" w:rsidRDefault="00972F83" w14:paraId="1497D83D" w14:textId="0B86E714">
      <w:pPr>
        <w:spacing w:before="120" w:after="12"/>
        <w:ind w:left="1440" w:hanging="1440"/>
        <w:rPr>
          <w:rFonts w:ascii="Arial Narrow" w:hAnsi="Arial Narrow" w:cs="Arial"/>
        </w:rPr>
      </w:pPr>
      <w:r w:rsidRPr="7FC863DD">
        <w:rPr>
          <w:rFonts w:ascii="Arial Narrow" w:hAnsi="Arial Narrow" w:cs="Arial"/>
          <w:b/>
          <w:bCs/>
          <w:u w:val="single"/>
        </w:rPr>
        <w:t>Discussion:</w:t>
      </w:r>
      <w:r w:rsidRPr="7FC863DD">
        <w:rPr>
          <w:rFonts w:ascii="Arial Narrow" w:hAnsi="Arial Narrow" w:cs="Arial"/>
          <w:b/>
          <w:bCs/>
        </w:rPr>
        <w:t xml:space="preserve"> </w:t>
      </w:r>
      <w:r>
        <w:tab/>
      </w:r>
      <w:r w:rsidRPr="7FC863DD">
        <w:rPr>
          <w:rFonts w:ascii="Arial Narrow" w:hAnsi="Arial Narrow" w:cs="Arial"/>
        </w:rPr>
        <w:t xml:space="preserve">Herb clarified that all contracts were vetted by County </w:t>
      </w:r>
      <w:r w:rsidRPr="7FC863DD" w:rsidR="6C4EE8D4">
        <w:rPr>
          <w:rFonts w:ascii="Arial Narrow" w:hAnsi="Arial Narrow" w:cs="Arial"/>
        </w:rPr>
        <w:t>Attorney</w:t>
      </w:r>
      <w:r w:rsidRPr="7FC863DD">
        <w:rPr>
          <w:rFonts w:ascii="Arial Narrow" w:hAnsi="Arial Narrow" w:cs="Arial"/>
        </w:rPr>
        <w:t>, which was confirmed by Dante Deleo. Sarah</w:t>
      </w:r>
      <w:r w:rsidRPr="7FC863DD" w:rsidR="6C4EE8D4">
        <w:rPr>
          <w:rFonts w:ascii="Arial Narrow" w:hAnsi="Arial Narrow" w:cs="Arial"/>
        </w:rPr>
        <w:t xml:space="preserve"> Haley</w:t>
      </w:r>
      <w:r w:rsidRPr="7FC863DD">
        <w:rPr>
          <w:rFonts w:ascii="Arial Narrow" w:hAnsi="Arial Narrow" w:cs="Arial"/>
        </w:rPr>
        <w:t xml:space="preserve"> further clarified that the difference between each contract is the amount and their purpose.</w:t>
      </w:r>
    </w:p>
    <w:p w:rsidR="00972F83" w:rsidP="00972F83" w:rsidRDefault="00972F83" w14:paraId="204F5735" w14:textId="25511FF3">
      <w:pPr>
        <w:spacing w:before="120" w:after="12"/>
        <w:ind w:left="1440" w:hanging="1440"/>
        <w:rPr>
          <w:rFonts w:ascii="Arial Narrow" w:hAnsi="Arial Narrow" w:cs="Arial"/>
        </w:rPr>
      </w:pPr>
      <w:r w:rsidRPr="001D1123">
        <w:rPr>
          <w:rFonts w:ascii="Arial Narrow" w:hAnsi="Arial Narrow" w:cs="Arial"/>
          <w:b/>
          <w:u w:val="single"/>
        </w:rPr>
        <w:t>Motion:</w:t>
      </w:r>
      <w:r>
        <w:rPr>
          <w:rFonts w:ascii="Arial Narrow" w:hAnsi="Arial Narrow" w:cs="Arial"/>
        </w:rPr>
        <w:tab/>
      </w:r>
      <w:r>
        <w:rPr>
          <w:rFonts w:ascii="Arial Narrow" w:hAnsi="Arial Narrow" w:cs="Arial"/>
        </w:rPr>
        <w:t>Brian Cahill made a motion, seconded by Todd Diorio, to approve the CARES act contracts for NYS approved recipients noted in item 2A-2V on the agenda.</w:t>
      </w:r>
    </w:p>
    <w:p w:rsidR="00972F83" w:rsidP="00972F83" w:rsidRDefault="00972F83" w14:paraId="1ED144D4" w14:textId="3795A5AF">
      <w:pPr>
        <w:spacing w:before="120" w:after="12"/>
        <w:ind w:left="1440" w:hanging="1440"/>
        <w:rPr>
          <w:rFonts w:ascii="Arial Narrow" w:hAnsi="Arial Narrow" w:cs="Arial"/>
        </w:rPr>
      </w:pPr>
      <w:r w:rsidRPr="001D1123">
        <w:rPr>
          <w:rFonts w:ascii="Arial Narrow" w:hAnsi="Arial Narrow" w:cs="Arial"/>
          <w:b/>
          <w:u w:val="single"/>
        </w:rPr>
        <w:t>Vote:</w:t>
      </w:r>
      <w:r w:rsidRPr="001D1123">
        <w:rPr>
          <w:rFonts w:ascii="Arial Narrow" w:hAnsi="Arial Narrow" w:cs="Arial"/>
        </w:rPr>
        <w:tab/>
      </w:r>
      <w:r>
        <w:rPr>
          <w:rFonts w:ascii="Arial Narrow" w:hAnsi="Arial Narrow" w:cs="Arial"/>
        </w:rPr>
        <w:t>The motion was adopted.</w:t>
      </w:r>
    </w:p>
    <w:p w:rsidR="00972F83" w:rsidP="00972F83" w:rsidRDefault="00972F83" w14:paraId="0301FFEC" w14:textId="7EC3AFF0">
      <w:pPr>
        <w:spacing w:before="120" w:after="12"/>
        <w:ind w:left="1440" w:hanging="1440"/>
        <w:rPr>
          <w:rFonts w:ascii="Arial Narrow" w:hAnsi="Arial Narrow" w:cs="Arial"/>
        </w:rPr>
      </w:pPr>
    </w:p>
    <w:p w:rsidRPr="00CF767B" w:rsidR="00972F83" w:rsidP="00972F83" w:rsidRDefault="00972F83" w14:paraId="4E256C82" w14:textId="1F3932DA">
      <w:pPr>
        <w:spacing w:before="120" w:after="12"/>
        <w:jc w:val="center"/>
        <w:rPr>
          <w:rFonts w:ascii="Arial Narrow" w:hAnsi="Arial Narrow" w:cs="Arial"/>
          <w:b/>
          <w:u w:val="single"/>
        </w:rPr>
      </w:pPr>
      <w:r>
        <w:rPr>
          <w:rFonts w:ascii="Arial Narrow" w:hAnsi="Arial Narrow" w:cs="Arial"/>
          <w:b/>
          <w:u w:val="single"/>
        </w:rPr>
        <w:t>Reconsider Approval of Harris Beach Invoices</w:t>
      </w:r>
    </w:p>
    <w:p w:rsidR="00972F83" w:rsidP="00972F83" w:rsidRDefault="00972F83" w14:paraId="0CC08D66" w14:textId="77777777">
      <w:pPr>
        <w:spacing w:before="120" w:after="12"/>
        <w:rPr>
          <w:rFonts w:ascii="Arial Narrow" w:hAnsi="Arial Narrow" w:cs="Arial"/>
          <w:b/>
          <w:u w:val="single"/>
        </w:rPr>
      </w:pPr>
    </w:p>
    <w:p w:rsidRPr="005A696F" w:rsidR="00972F83" w:rsidP="00972F83" w:rsidRDefault="00972F83" w14:paraId="51FD312F" w14:textId="794608F6">
      <w:pPr>
        <w:spacing w:before="120" w:after="12"/>
        <w:ind w:left="1440" w:hanging="1440"/>
        <w:rPr>
          <w:rFonts w:ascii="Arial Narrow" w:hAnsi="Arial Narrow" w:cs="Arial"/>
          <w:bCs/>
        </w:rPr>
      </w:pPr>
      <w:r w:rsidRPr="00445F65">
        <w:rPr>
          <w:rFonts w:ascii="Arial Narrow" w:hAnsi="Arial Narrow" w:cs="Arial"/>
          <w:b/>
          <w:u w:val="single"/>
        </w:rPr>
        <w:t>Discussion:</w:t>
      </w:r>
      <w:r>
        <w:rPr>
          <w:rFonts w:ascii="Arial Narrow" w:hAnsi="Arial Narrow" w:cs="Arial"/>
          <w:b/>
        </w:rPr>
        <w:t xml:space="preserve"> </w:t>
      </w:r>
      <w:r>
        <w:rPr>
          <w:rFonts w:ascii="Arial Narrow" w:hAnsi="Arial Narrow" w:cs="Arial"/>
          <w:b/>
        </w:rPr>
        <w:tab/>
      </w:r>
      <w:r>
        <w:rPr>
          <w:rFonts w:ascii="Arial Narrow" w:hAnsi="Arial Narrow" w:cs="Arial"/>
          <w:bCs/>
        </w:rPr>
        <w:t>Sarah clarified this reflects item number 7 in the board packet. Total amount due is $15,698.40.</w:t>
      </w:r>
    </w:p>
    <w:p w:rsidR="00972F83" w:rsidP="00972F83" w:rsidRDefault="00972F83" w14:paraId="7954BB93" w14:textId="42BD060D">
      <w:pPr>
        <w:spacing w:before="120" w:after="12"/>
        <w:ind w:left="1440" w:hanging="1440"/>
        <w:rPr>
          <w:rFonts w:ascii="Arial Narrow" w:hAnsi="Arial Narrow" w:cs="Arial"/>
        </w:rPr>
      </w:pPr>
      <w:r w:rsidRPr="001D1123">
        <w:rPr>
          <w:rFonts w:ascii="Arial Narrow" w:hAnsi="Arial Narrow" w:cs="Arial"/>
          <w:b/>
          <w:u w:val="single"/>
        </w:rPr>
        <w:t>Motion:</w:t>
      </w:r>
      <w:r>
        <w:rPr>
          <w:rFonts w:ascii="Arial Narrow" w:hAnsi="Arial Narrow" w:cs="Arial"/>
        </w:rPr>
        <w:tab/>
      </w:r>
      <w:r>
        <w:rPr>
          <w:rFonts w:ascii="Arial Narrow" w:hAnsi="Arial Narrow" w:cs="Arial"/>
        </w:rPr>
        <w:t>Ward Todd made a motion, seconded by Herb Litts, to accept and remit payment to Harris Beach.</w:t>
      </w:r>
    </w:p>
    <w:p w:rsidR="00972F83" w:rsidP="00972F83" w:rsidRDefault="00972F83" w14:paraId="42ACFEFF" w14:textId="77777777">
      <w:pPr>
        <w:spacing w:before="120" w:after="12"/>
        <w:ind w:left="1440" w:hanging="1440"/>
        <w:rPr>
          <w:rFonts w:ascii="Arial Narrow" w:hAnsi="Arial Narrow" w:cs="Arial"/>
        </w:rPr>
      </w:pPr>
      <w:r w:rsidRPr="001D1123">
        <w:rPr>
          <w:rFonts w:ascii="Arial Narrow" w:hAnsi="Arial Narrow" w:cs="Arial"/>
          <w:b/>
          <w:u w:val="single"/>
        </w:rPr>
        <w:t>Vote:</w:t>
      </w:r>
      <w:r w:rsidRPr="001D1123">
        <w:rPr>
          <w:rFonts w:ascii="Arial Narrow" w:hAnsi="Arial Narrow" w:cs="Arial"/>
        </w:rPr>
        <w:tab/>
      </w:r>
      <w:r>
        <w:rPr>
          <w:rFonts w:ascii="Arial Narrow" w:hAnsi="Arial Narrow" w:cs="Arial"/>
        </w:rPr>
        <w:t>The motion was adopted.</w:t>
      </w:r>
    </w:p>
    <w:p w:rsidR="00972F83" w:rsidP="00972F83" w:rsidRDefault="00972F83" w14:paraId="344174AA" w14:textId="5864D870">
      <w:pPr>
        <w:spacing w:before="120" w:after="12"/>
        <w:ind w:left="1440" w:hanging="1440"/>
        <w:rPr>
          <w:rFonts w:ascii="Arial Narrow" w:hAnsi="Arial Narrow" w:cs="Arial"/>
        </w:rPr>
      </w:pPr>
    </w:p>
    <w:p w:rsidRPr="00CF767B" w:rsidR="00972F83" w:rsidP="00972F83" w:rsidRDefault="00972F83" w14:paraId="5F066E29" w14:textId="333EF51A">
      <w:pPr>
        <w:spacing w:before="120" w:after="12"/>
        <w:jc w:val="center"/>
        <w:rPr>
          <w:rFonts w:ascii="Arial Narrow" w:hAnsi="Arial Narrow" w:cs="Arial"/>
          <w:b/>
          <w:u w:val="single"/>
        </w:rPr>
      </w:pPr>
      <w:r>
        <w:rPr>
          <w:rFonts w:ascii="Arial Narrow" w:hAnsi="Arial Narrow" w:cs="Arial"/>
          <w:b/>
          <w:u w:val="single"/>
        </w:rPr>
        <w:t>Accept Deeds for Parcels Conveyed by County</w:t>
      </w:r>
    </w:p>
    <w:p w:rsidR="00972F83" w:rsidP="00972F83" w:rsidRDefault="00972F83" w14:paraId="14BCFDE1" w14:textId="77777777">
      <w:pPr>
        <w:spacing w:before="120" w:after="12"/>
        <w:rPr>
          <w:rFonts w:ascii="Arial Narrow" w:hAnsi="Arial Narrow" w:cs="Arial"/>
          <w:b/>
          <w:u w:val="single"/>
        </w:rPr>
      </w:pPr>
    </w:p>
    <w:p w:rsidR="00972F83" w:rsidP="00972F83" w:rsidRDefault="00972F83" w14:paraId="31645231" w14:textId="0BA8D549">
      <w:pPr>
        <w:spacing w:before="120" w:after="12"/>
        <w:ind w:left="1440" w:hanging="1440"/>
        <w:rPr>
          <w:rFonts w:ascii="Arial Narrow" w:hAnsi="Arial Narrow" w:cs="Arial"/>
        </w:rPr>
      </w:pPr>
      <w:r w:rsidRPr="365F0EE2">
        <w:rPr>
          <w:rFonts w:ascii="Arial Narrow" w:hAnsi="Arial Narrow" w:cs="Arial"/>
          <w:b/>
          <w:bCs/>
          <w:u w:val="single"/>
        </w:rPr>
        <w:t>Discussion:</w:t>
      </w:r>
      <w:r w:rsidRPr="365F0EE2">
        <w:rPr>
          <w:rFonts w:ascii="Arial Narrow" w:hAnsi="Arial Narrow" w:cs="Arial"/>
          <w:b/>
          <w:bCs/>
        </w:rPr>
        <w:t xml:space="preserve"> </w:t>
      </w:r>
      <w:r>
        <w:tab/>
      </w:r>
      <w:r>
        <w:rPr>
          <w:rFonts w:ascii="Arial Narrow" w:hAnsi="Arial Narrow"/>
        </w:rPr>
        <w:t>Tim Weidemann clarified this motion relates to an earlier resolution passed in the December 21, 2021 legislative session.</w:t>
      </w:r>
      <w:r>
        <w:rPr>
          <w:rFonts w:ascii="Arial Narrow" w:hAnsi="Arial Narrow" w:cs="Arial"/>
        </w:rPr>
        <w:t xml:space="preserve"> </w:t>
      </w:r>
    </w:p>
    <w:p w:rsidR="00972F83" w:rsidP="00972F83" w:rsidRDefault="00972F83" w14:paraId="70B1F724" w14:textId="228903D6">
      <w:pPr>
        <w:spacing w:before="120" w:after="12"/>
        <w:ind w:left="1440" w:hanging="1440"/>
        <w:rPr>
          <w:rFonts w:ascii="Arial Narrow" w:hAnsi="Arial Narrow" w:cs="Arial"/>
        </w:rPr>
      </w:pPr>
      <w:r w:rsidRPr="7FC863DD">
        <w:rPr>
          <w:rFonts w:ascii="Arial Narrow" w:hAnsi="Arial Narrow" w:cs="Arial"/>
          <w:b/>
          <w:bCs/>
          <w:u w:val="single"/>
        </w:rPr>
        <w:t>Motion:</w:t>
      </w:r>
      <w:r>
        <w:tab/>
      </w:r>
      <w:r w:rsidRPr="7FC863DD">
        <w:rPr>
          <w:rFonts w:ascii="Arial Narrow" w:hAnsi="Arial Narrow" w:cs="Arial"/>
        </w:rPr>
        <w:t>Herb L</w:t>
      </w:r>
      <w:r w:rsidRPr="7FC863DD" w:rsidR="6D0AE6FB">
        <w:rPr>
          <w:rFonts w:ascii="Arial Narrow" w:hAnsi="Arial Narrow" w:cs="Arial"/>
        </w:rPr>
        <w:t>i</w:t>
      </w:r>
      <w:r w:rsidRPr="7FC863DD">
        <w:rPr>
          <w:rFonts w:ascii="Arial Narrow" w:hAnsi="Arial Narrow" w:cs="Arial"/>
        </w:rPr>
        <w:t>tts made a motion, seconded by Brian Cahill, to accept deed conveyed by County.</w:t>
      </w:r>
    </w:p>
    <w:p w:rsidR="00972F83" w:rsidP="00972F83" w:rsidRDefault="00972F83" w14:paraId="76631C02" w14:textId="77777777">
      <w:pPr>
        <w:spacing w:before="120" w:after="12"/>
        <w:ind w:left="1440" w:hanging="1440"/>
        <w:rPr>
          <w:rFonts w:ascii="Arial Narrow" w:hAnsi="Arial Narrow" w:cs="Arial"/>
        </w:rPr>
      </w:pPr>
      <w:r w:rsidRPr="001D1123">
        <w:rPr>
          <w:rFonts w:ascii="Arial Narrow" w:hAnsi="Arial Narrow" w:cs="Arial"/>
          <w:b/>
          <w:u w:val="single"/>
        </w:rPr>
        <w:t>Vote:</w:t>
      </w:r>
      <w:r w:rsidRPr="001D1123">
        <w:rPr>
          <w:rFonts w:ascii="Arial Narrow" w:hAnsi="Arial Narrow" w:cs="Arial"/>
        </w:rPr>
        <w:tab/>
      </w:r>
      <w:r>
        <w:rPr>
          <w:rFonts w:ascii="Arial Narrow" w:hAnsi="Arial Narrow" w:cs="Arial"/>
        </w:rPr>
        <w:t xml:space="preserve">The motion was adopted. </w:t>
      </w:r>
    </w:p>
    <w:p w:rsidR="00972F83" w:rsidP="00972F83" w:rsidRDefault="00972F83" w14:paraId="2FD0241E" w14:textId="77777777">
      <w:pPr>
        <w:spacing w:before="120" w:after="12"/>
        <w:ind w:left="1440" w:hanging="1440"/>
        <w:rPr>
          <w:rFonts w:ascii="Arial Narrow" w:hAnsi="Arial Narrow" w:cs="Arial"/>
        </w:rPr>
      </w:pPr>
    </w:p>
    <w:p w:rsidRPr="00CF767B" w:rsidR="00972F83" w:rsidP="00972F83" w:rsidRDefault="00816623" w14:paraId="27E23F31" w14:textId="0B5D4D9D">
      <w:pPr>
        <w:spacing w:before="120" w:after="12"/>
        <w:jc w:val="center"/>
        <w:rPr>
          <w:rFonts w:ascii="Arial Narrow" w:hAnsi="Arial Narrow" w:cs="Arial"/>
          <w:b/>
          <w:u w:val="single"/>
        </w:rPr>
      </w:pPr>
      <w:r>
        <w:rPr>
          <w:rFonts w:ascii="Arial Narrow" w:hAnsi="Arial Narrow" w:cs="Arial"/>
          <w:b/>
          <w:u w:val="single"/>
        </w:rPr>
        <w:t>Authorize Execution of Purchase/Sale for iPark71</w:t>
      </w:r>
    </w:p>
    <w:p w:rsidR="00972F83" w:rsidP="00972F83" w:rsidRDefault="00972F83" w14:paraId="2D9EF2B3" w14:textId="77777777">
      <w:pPr>
        <w:spacing w:before="120" w:after="12"/>
        <w:rPr>
          <w:rFonts w:ascii="Arial Narrow" w:hAnsi="Arial Narrow" w:cs="Arial"/>
          <w:b/>
          <w:u w:val="single"/>
        </w:rPr>
      </w:pPr>
    </w:p>
    <w:p w:rsidR="00972F83" w:rsidP="00972F83" w:rsidRDefault="00972F83" w14:paraId="45D19AD6" w14:textId="73DD7EF2">
      <w:pPr>
        <w:spacing w:before="120" w:after="12"/>
        <w:ind w:left="1440" w:hanging="1440"/>
        <w:rPr>
          <w:rFonts w:ascii="Arial Narrow" w:hAnsi="Arial Narrow" w:cs="Arial"/>
        </w:rPr>
      </w:pPr>
      <w:r w:rsidRPr="7FC863DD">
        <w:rPr>
          <w:rFonts w:ascii="Arial Narrow" w:hAnsi="Arial Narrow" w:cs="Arial"/>
          <w:b/>
          <w:bCs/>
          <w:u w:val="single"/>
        </w:rPr>
        <w:t>Discussion:</w:t>
      </w:r>
      <w:r w:rsidRPr="7FC863DD">
        <w:rPr>
          <w:rFonts w:ascii="Arial Narrow" w:hAnsi="Arial Narrow" w:cs="Arial"/>
          <w:b/>
          <w:bCs/>
        </w:rPr>
        <w:t xml:space="preserve"> </w:t>
      </w:r>
      <w:r>
        <w:tab/>
      </w:r>
      <w:r w:rsidRPr="7FC863DD" w:rsidR="00816623">
        <w:rPr>
          <w:rFonts w:ascii="Arial Narrow" w:hAnsi="Arial Narrow"/>
        </w:rPr>
        <w:t xml:space="preserve">Sarah Haley read </w:t>
      </w:r>
      <w:r w:rsidRPr="7FC863DD" w:rsidR="00D5562B">
        <w:rPr>
          <w:rFonts w:ascii="Arial Narrow" w:hAnsi="Arial Narrow"/>
        </w:rPr>
        <w:t>portions of the following resolution out loud.</w:t>
      </w:r>
      <w:r w:rsidRPr="7FC863DD">
        <w:rPr>
          <w:rFonts w:ascii="Arial Narrow" w:hAnsi="Arial Narrow" w:cs="Arial"/>
        </w:rPr>
        <w:t xml:space="preserve"> </w:t>
      </w:r>
      <w:r w:rsidRPr="7FC863DD" w:rsidR="00951371">
        <w:rPr>
          <w:rFonts w:ascii="Arial Narrow" w:hAnsi="Arial Narrow" w:cs="Arial"/>
        </w:rPr>
        <w:t>Todd Diorio asked that labor protections be discussed in the near future during communications with the developer.</w:t>
      </w:r>
    </w:p>
    <w:p w:rsidRPr="00DA60B7" w:rsidR="00D5562B" w:rsidP="7FC863DD" w:rsidRDefault="6CAB2B3B" w14:paraId="7CE5183A" w14:textId="626EA717">
      <w:pPr>
        <w:spacing w:before="120" w:after="12"/>
        <w:ind w:left="1440" w:hanging="1440"/>
        <w:rPr>
          <w:rFonts w:ascii="Arial Narrow" w:hAnsi="Arial Narrow" w:cs="Arial"/>
        </w:rPr>
      </w:pPr>
      <w:r w:rsidRPr="7FC863DD">
        <w:rPr>
          <w:rFonts w:ascii="Arial Narrow" w:hAnsi="Arial Narrow" w:cs="Arial"/>
          <w:b/>
          <w:bCs/>
          <w:u w:val="single"/>
        </w:rPr>
        <w:t>Motion</w:t>
      </w:r>
      <w:r w:rsidRPr="7FC863DD" w:rsidR="00972F83">
        <w:rPr>
          <w:rFonts w:ascii="Arial Narrow" w:hAnsi="Arial Narrow" w:cs="Arial"/>
          <w:b/>
          <w:bCs/>
          <w:u w:val="single"/>
        </w:rPr>
        <w:t>:</w:t>
      </w:r>
      <w:r w:rsidR="00D5562B">
        <w:tab/>
      </w:r>
      <w:r w:rsidRPr="7FC863DD">
        <w:rPr>
          <w:rFonts w:ascii="Arial Narrow" w:hAnsi="Arial Narrow" w:cs="Arial"/>
        </w:rPr>
        <w:t>To adopt resolution 1 of 2021 (full resolution on file) -  a resolution</w:t>
      </w:r>
      <w:r w:rsidRPr="7FC863DD" w:rsidR="00D5562B">
        <w:rPr>
          <w:rFonts w:ascii="Arial Narrow" w:hAnsi="Arial Narrow" w:cs="Arial"/>
        </w:rPr>
        <w:t> </w:t>
      </w:r>
      <w:r w:rsidRPr="7FC863DD">
        <w:rPr>
          <w:rFonts w:ascii="Arial Narrow" w:hAnsi="Arial Narrow" w:cs="Arial"/>
        </w:rPr>
        <w:t>to consider and take action on certain matters pertaining to (i) the approval of the execution and delivery of a certain purchase and sale agreement by and between UCEDA and I.PARK 87 LLC, (ii) the conveyance of certain real property located in the Town of Ulster, Ulster County, New York pursuant to such purchase and sale agreement, (iii) and the performance of the covenants, agreements, obligations and transaction set forth in and contemplated by such purchase and sale agreement.</w:t>
      </w:r>
    </w:p>
    <w:p w:rsidRPr="00D5562B" w:rsidR="00D5562B" w:rsidP="00D5562B" w:rsidRDefault="00972F83" w14:paraId="64A843BA" w14:textId="36CDE5D8">
      <w:pPr>
        <w:spacing w:before="120" w:after="12"/>
        <w:ind w:left="1440" w:hanging="1440"/>
        <w:rPr>
          <w:rFonts w:ascii="Arial Narrow" w:hAnsi="Arial Narrow" w:cs="Arial"/>
        </w:rPr>
      </w:pPr>
      <w:r w:rsidRPr="001D1123">
        <w:rPr>
          <w:rFonts w:ascii="Arial Narrow" w:hAnsi="Arial Narrow" w:cs="Arial"/>
          <w:b/>
          <w:u w:val="single"/>
        </w:rPr>
        <w:t>Vote:</w:t>
      </w:r>
      <w:r w:rsidRPr="001D1123">
        <w:rPr>
          <w:rFonts w:ascii="Arial Narrow" w:hAnsi="Arial Narrow" w:cs="Arial"/>
        </w:rPr>
        <w:tab/>
      </w:r>
      <w:r w:rsidRPr="00D5562B" w:rsidR="00D5562B">
        <w:rPr>
          <w:rFonts w:ascii="Arial Narrow" w:hAnsi="Arial Narrow" w:cs="Arial"/>
        </w:rPr>
        <w:t xml:space="preserve">The resolution was duly moved, seconded, discussed and adopted with the following members voting: </w:t>
      </w:r>
    </w:p>
    <w:p w:rsidRPr="00D5562B" w:rsidR="00D5562B" w:rsidP="00D5562B" w:rsidRDefault="00D5562B" w14:paraId="263B2C6F" w14:textId="77777777">
      <w:pPr>
        <w:spacing w:before="120" w:after="12"/>
        <w:ind w:left="1440" w:hanging="1440"/>
        <w:rPr>
          <w:rFonts w:ascii="Arial Narrow" w:hAnsi="Arial Narrow" w:cs="Arial"/>
        </w:rPr>
      </w:pPr>
    </w:p>
    <w:p w:rsidRPr="00D5562B" w:rsidR="00D5562B" w:rsidP="7FC863DD" w:rsidRDefault="00D5562B" w14:paraId="5B87A76C" w14:textId="2087A931">
      <w:pPr>
        <w:spacing w:before="120" w:after="12"/>
        <w:ind w:left="2880" w:firstLine="720"/>
        <w:rPr>
          <w:rFonts w:ascii="Arial Narrow" w:hAnsi="Arial Narrow" w:cs="Arial"/>
        </w:rPr>
      </w:pPr>
      <w:r w:rsidRPr="7FC863DD">
        <w:rPr>
          <w:rFonts w:ascii="Arial Narrow" w:hAnsi="Arial Narrow" w:cs="Arial"/>
        </w:rPr>
        <w:t>YEA</w:t>
      </w:r>
      <w:r>
        <w:tab/>
      </w:r>
      <w:r>
        <w:tab/>
      </w:r>
      <w:r w:rsidRPr="7FC863DD">
        <w:rPr>
          <w:rFonts w:ascii="Arial Narrow" w:hAnsi="Arial Narrow" w:cs="Arial"/>
        </w:rPr>
        <w:t>NAY</w:t>
      </w:r>
      <w:r>
        <w:tab/>
      </w:r>
      <w:r>
        <w:tab/>
      </w:r>
      <w:r w:rsidRPr="7FC863DD">
        <w:rPr>
          <w:rFonts w:ascii="Arial Narrow" w:hAnsi="Arial Narrow" w:cs="Arial"/>
        </w:rPr>
        <w:t>ABSENT</w:t>
      </w:r>
      <w:r>
        <w:tab/>
      </w:r>
      <w:r w:rsidRPr="7FC863DD">
        <w:rPr>
          <w:rFonts w:ascii="Arial Narrow" w:hAnsi="Arial Narrow" w:cs="Arial"/>
        </w:rPr>
        <w:t xml:space="preserve">ABSTAIN </w:t>
      </w:r>
    </w:p>
    <w:p w:rsidRPr="00D5562B" w:rsidR="00D5562B" w:rsidP="00D5562B" w:rsidRDefault="00D5562B" w14:paraId="7E2EC17B" w14:textId="2A5D2576">
      <w:pPr>
        <w:spacing w:before="120" w:after="12"/>
        <w:ind w:left="1440" w:hanging="1440"/>
        <w:rPr>
          <w:rFonts w:ascii="Arial Narrow" w:hAnsi="Arial Narrow" w:cs="Arial"/>
        </w:rPr>
      </w:pPr>
      <w:r w:rsidRPr="00D5562B">
        <w:rPr>
          <w:rFonts w:ascii="Arial Narrow" w:hAnsi="Arial Narrow" w:cs="Arial"/>
        </w:rPr>
        <w:t>Sarah Haley</w:t>
      </w:r>
      <w:r w:rsidRPr="00D5562B">
        <w:rPr>
          <w:rFonts w:ascii="Arial Narrow" w:hAnsi="Arial Narrow" w:cs="Arial"/>
        </w:rPr>
        <w:tab/>
      </w:r>
      <w:r w:rsidRPr="00D5562B">
        <w:rPr>
          <w:rFonts w:ascii="Arial Narrow" w:hAnsi="Arial Narrow" w:cs="Arial"/>
        </w:rPr>
        <w:tab/>
      </w:r>
      <w:r w:rsidRPr="00D5562B">
        <w:rPr>
          <w:rFonts w:ascii="Arial Narrow" w:hAnsi="Arial Narrow" w:cs="Arial"/>
        </w:rPr>
        <w:tab/>
      </w:r>
      <w:r w:rsidRPr="00D5562B">
        <w:rPr>
          <w:rFonts w:ascii="Arial Narrow" w:hAnsi="Arial Narrow" w:cs="Arial"/>
        </w:rPr>
        <w:tab/>
      </w:r>
      <w:r w:rsidRPr="00D5562B">
        <w:rPr>
          <w:rFonts w:ascii="Arial Narrow" w:hAnsi="Arial Narrow" w:cs="Arial"/>
        </w:rPr>
        <w:t xml:space="preserve">[  </w:t>
      </w:r>
      <w:r>
        <w:rPr>
          <w:rFonts w:ascii="Arial Narrow" w:hAnsi="Arial Narrow" w:cs="Arial"/>
        </w:rPr>
        <w:t>X</w:t>
      </w:r>
      <w:r w:rsidRPr="00D5562B">
        <w:rPr>
          <w:rFonts w:ascii="Arial Narrow" w:hAnsi="Arial Narrow" w:cs="Arial"/>
        </w:rPr>
        <w:t xml:space="preserve">  ]</w:t>
      </w:r>
      <w:r w:rsidRPr="00D5562B">
        <w:rPr>
          <w:rFonts w:ascii="Arial Narrow" w:hAnsi="Arial Narrow" w:cs="Arial"/>
        </w:rPr>
        <w:tab/>
      </w:r>
      <w:r w:rsidRPr="00D5562B">
        <w:rPr>
          <w:rFonts w:ascii="Arial Narrow" w:hAnsi="Arial Narrow" w:cs="Arial"/>
        </w:rPr>
        <w:tab/>
      </w:r>
      <w:r w:rsidRPr="00D5562B">
        <w:rPr>
          <w:rFonts w:ascii="Arial Narrow" w:hAnsi="Arial Narrow" w:cs="Arial"/>
        </w:rPr>
        <w:t>[   ]</w:t>
      </w:r>
      <w:r w:rsidRPr="00D5562B">
        <w:rPr>
          <w:rFonts w:ascii="Arial Narrow" w:hAnsi="Arial Narrow" w:cs="Arial"/>
        </w:rPr>
        <w:tab/>
      </w:r>
      <w:r w:rsidRPr="00D5562B">
        <w:rPr>
          <w:rFonts w:ascii="Arial Narrow" w:hAnsi="Arial Narrow" w:cs="Arial"/>
        </w:rPr>
        <w:tab/>
      </w:r>
      <w:r w:rsidRPr="00D5562B">
        <w:rPr>
          <w:rFonts w:ascii="Arial Narrow" w:hAnsi="Arial Narrow" w:cs="Arial"/>
        </w:rPr>
        <w:t xml:space="preserve">   [   ]</w:t>
      </w:r>
      <w:r w:rsidRPr="00D5562B">
        <w:rPr>
          <w:rFonts w:ascii="Arial Narrow" w:hAnsi="Arial Narrow" w:cs="Arial"/>
        </w:rPr>
        <w:tab/>
      </w:r>
      <w:r w:rsidRPr="00D5562B">
        <w:rPr>
          <w:rFonts w:ascii="Arial Narrow" w:hAnsi="Arial Narrow" w:cs="Arial"/>
        </w:rPr>
        <w:tab/>
      </w:r>
      <w:r w:rsidRPr="00D5562B">
        <w:rPr>
          <w:rFonts w:ascii="Arial Narrow" w:hAnsi="Arial Narrow" w:cs="Arial"/>
        </w:rPr>
        <w:t xml:space="preserve">   [   ] </w:t>
      </w:r>
    </w:p>
    <w:p w:rsidRPr="00D5562B" w:rsidR="00D5562B" w:rsidP="7FC863DD" w:rsidRDefault="00D5562B" w14:paraId="67CD8C23" w14:textId="3CBE6CC3">
      <w:pPr>
        <w:spacing w:before="120" w:after="12"/>
        <w:rPr>
          <w:rFonts w:ascii="Arial Narrow" w:hAnsi="Arial Narrow" w:cs="Arial"/>
        </w:rPr>
      </w:pPr>
      <w:r w:rsidRPr="7FC863DD">
        <w:rPr>
          <w:rFonts w:ascii="Arial Narrow" w:hAnsi="Arial Narrow" w:cs="Arial"/>
        </w:rPr>
        <w:t>Herb Litts</w:t>
      </w:r>
      <w:r>
        <w:tab/>
      </w:r>
      <w:r>
        <w:tab/>
      </w:r>
      <w:r>
        <w:tab/>
      </w:r>
      <w:r>
        <w:tab/>
      </w:r>
      <w:r w:rsidRPr="7FC863DD">
        <w:rPr>
          <w:rFonts w:ascii="Arial Narrow" w:hAnsi="Arial Narrow" w:cs="Arial"/>
        </w:rPr>
        <w:t xml:space="preserve">[ X  ]            </w:t>
      </w:r>
      <w:r>
        <w:tab/>
      </w:r>
      <w:r w:rsidRPr="7FC863DD">
        <w:rPr>
          <w:rFonts w:ascii="Arial Narrow" w:hAnsi="Arial Narrow" w:cs="Arial"/>
        </w:rPr>
        <w:t>[   ]</w:t>
      </w:r>
      <w:r>
        <w:tab/>
      </w:r>
      <w:r w:rsidRPr="7FC863DD">
        <w:rPr>
          <w:rFonts w:ascii="Arial Narrow" w:hAnsi="Arial Narrow" w:cs="Arial"/>
        </w:rPr>
        <w:t xml:space="preserve">                [    ]                    [    ] </w:t>
      </w:r>
    </w:p>
    <w:p w:rsidRPr="00D5562B" w:rsidR="00D5562B" w:rsidP="7FC863DD" w:rsidRDefault="00D5562B" w14:paraId="558DB70D" w14:textId="3B5BD682">
      <w:pPr>
        <w:spacing w:before="120" w:after="12"/>
        <w:ind w:left="1440" w:hanging="1440"/>
        <w:rPr>
          <w:rFonts w:ascii="Arial Narrow" w:hAnsi="Arial Narrow" w:cs="Arial"/>
        </w:rPr>
      </w:pPr>
      <w:r w:rsidRPr="7FC863DD">
        <w:rPr>
          <w:rFonts w:ascii="Arial Narrow" w:hAnsi="Arial Narrow" w:cs="Arial"/>
        </w:rPr>
        <w:t>Ward Todd</w:t>
      </w:r>
      <w:r>
        <w:tab/>
      </w:r>
      <w:r>
        <w:tab/>
      </w:r>
      <w:r>
        <w:tab/>
      </w:r>
      <w:r>
        <w:tab/>
      </w:r>
      <w:r w:rsidRPr="7FC863DD">
        <w:rPr>
          <w:rFonts w:ascii="Arial Narrow" w:hAnsi="Arial Narrow" w:cs="Arial"/>
        </w:rPr>
        <w:t>[ X  ]</w:t>
      </w:r>
      <w:r>
        <w:tab/>
      </w:r>
      <w:r>
        <w:tab/>
      </w:r>
      <w:r w:rsidRPr="7FC863DD">
        <w:rPr>
          <w:rFonts w:ascii="Arial Narrow" w:hAnsi="Arial Narrow" w:cs="Arial"/>
        </w:rPr>
        <w:t>[   ]</w:t>
      </w:r>
      <w:r>
        <w:tab/>
      </w:r>
      <w:r>
        <w:tab/>
      </w:r>
      <w:r w:rsidRPr="7FC863DD">
        <w:rPr>
          <w:rFonts w:ascii="Arial Narrow" w:hAnsi="Arial Narrow" w:cs="Arial"/>
        </w:rPr>
        <w:t xml:space="preserve">   [    ]                    [    ] </w:t>
      </w:r>
    </w:p>
    <w:p w:rsidRPr="00D5562B" w:rsidR="00D5562B" w:rsidP="7FC863DD" w:rsidRDefault="00D5562B" w14:paraId="7632FC1A" w14:textId="2DF7B7F1">
      <w:pPr>
        <w:spacing w:before="120" w:after="12"/>
        <w:ind w:left="1440" w:hanging="1440"/>
        <w:rPr>
          <w:rFonts w:ascii="Arial Narrow" w:hAnsi="Arial Narrow" w:cs="Arial"/>
        </w:rPr>
      </w:pPr>
      <w:r w:rsidRPr="7FC863DD">
        <w:rPr>
          <w:rFonts w:ascii="Arial Narrow" w:hAnsi="Arial Narrow" w:cs="Arial"/>
        </w:rPr>
        <w:t>Brian Cahill</w:t>
      </w:r>
      <w:r>
        <w:tab/>
      </w:r>
      <w:r>
        <w:tab/>
      </w:r>
      <w:r>
        <w:tab/>
      </w:r>
      <w:r>
        <w:tab/>
      </w:r>
      <w:r w:rsidRPr="7FC863DD">
        <w:rPr>
          <w:rFonts w:ascii="Arial Narrow" w:hAnsi="Arial Narrow" w:cs="Arial"/>
        </w:rPr>
        <w:t>[ X  ]</w:t>
      </w:r>
      <w:r>
        <w:tab/>
      </w:r>
      <w:r>
        <w:tab/>
      </w:r>
      <w:r w:rsidRPr="7FC863DD">
        <w:rPr>
          <w:rFonts w:ascii="Arial Narrow" w:hAnsi="Arial Narrow" w:cs="Arial"/>
        </w:rPr>
        <w:t>[   ]</w:t>
      </w:r>
      <w:r>
        <w:tab/>
      </w:r>
      <w:r>
        <w:tab/>
      </w:r>
      <w:r w:rsidRPr="7FC863DD">
        <w:rPr>
          <w:rFonts w:ascii="Arial Narrow" w:hAnsi="Arial Narrow" w:cs="Arial"/>
        </w:rPr>
        <w:t xml:space="preserve">    [   ]</w:t>
      </w:r>
      <w:r>
        <w:tab/>
      </w:r>
      <w:r>
        <w:tab/>
      </w:r>
      <w:r w:rsidRPr="7FC863DD">
        <w:rPr>
          <w:rFonts w:ascii="Arial Narrow" w:hAnsi="Arial Narrow" w:cs="Arial"/>
        </w:rPr>
        <w:t xml:space="preserve">   [    ] </w:t>
      </w:r>
    </w:p>
    <w:p w:rsidRPr="00D5562B" w:rsidR="00D5562B" w:rsidP="7FC863DD" w:rsidRDefault="00D5562B" w14:paraId="69A8300C" w14:textId="10B15466">
      <w:pPr>
        <w:spacing w:before="120" w:after="12"/>
        <w:ind w:left="1440" w:hanging="1440"/>
        <w:rPr>
          <w:rFonts w:ascii="Arial Narrow" w:hAnsi="Arial Narrow" w:cs="Arial"/>
        </w:rPr>
      </w:pPr>
      <w:r w:rsidRPr="7FC863DD">
        <w:rPr>
          <w:rFonts w:ascii="Arial Narrow" w:hAnsi="Arial Narrow" w:cs="Arial"/>
        </w:rPr>
        <w:t>Ashley Knox</w:t>
      </w:r>
      <w:r>
        <w:tab/>
      </w:r>
      <w:r>
        <w:tab/>
      </w:r>
      <w:r>
        <w:tab/>
      </w:r>
      <w:r>
        <w:tab/>
      </w:r>
      <w:r w:rsidRPr="7FC863DD">
        <w:rPr>
          <w:rFonts w:ascii="Arial Narrow" w:hAnsi="Arial Narrow" w:cs="Arial"/>
        </w:rPr>
        <w:t>[ X  ]</w:t>
      </w:r>
      <w:r>
        <w:tab/>
      </w:r>
      <w:r>
        <w:tab/>
      </w:r>
      <w:r w:rsidRPr="7FC863DD">
        <w:rPr>
          <w:rFonts w:ascii="Arial Narrow" w:hAnsi="Arial Narrow" w:cs="Arial"/>
        </w:rPr>
        <w:t>[   ]</w:t>
      </w:r>
      <w:r>
        <w:tab/>
      </w:r>
      <w:r>
        <w:tab/>
      </w:r>
      <w:r w:rsidRPr="7FC863DD">
        <w:rPr>
          <w:rFonts w:ascii="Arial Narrow" w:hAnsi="Arial Narrow" w:cs="Arial"/>
        </w:rPr>
        <w:t xml:space="preserve">    [   ]</w:t>
      </w:r>
      <w:r>
        <w:tab/>
      </w:r>
      <w:r>
        <w:tab/>
      </w:r>
      <w:r w:rsidRPr="7FC863DD">
        <w:rPr>
          <w:rFonts w:ascii="Arial Narrow" w:hAnsi="Arial Narrow" w:cs="Arial"/>
        </w:rPr>
        <w:t xml:space="preserve">   [    ] </w:t>
      </w:r>
    </w:p>
    <w:p w:rsidRPr="00D5562B" w:rsidR="00D5562B" w:rsidP="7FC863DD" w:rsidRDefault="00D5562B" w14:paraId="109BE542" w14:textId="033B98AA">
      <w:pPr>
        <w:spacing w:before="120" w:after="12"/>
        <w:ind w:left="1440" w:hanging="1440"/>
        <w:rPr>
          <w:rFonts w:ascii="Arial Narrow" w:hAnsi="Arial Narrow" w:cs="Arial"/>
        </w:rPr>
      </w:pPr>
      <w:r w:rsidRPr="7FC863DD">
        <w:rPr>
          <w:rFonts w:ascii="Arial Narrow" w:hAnsi="Arial Narrow" w:cs="Arial"/>
        </w:rPr>
        <w:t>Zac Kleinhandler</w:t>
      </w:r>
      <w:r>
        <w:tab/>
      </w:r>
      <w:r>
        <w:tab/>
      </w:r>
      <w:r>
        <w:tab/>
      </w:r>
      <w:r w:rsidRPr="7FC863DD">
        <w:rPr>
          <w:rFonts w:ascii="Arial Narrow" w:hAnsi="Arial Narrow" w:cs="Arial"/>
        </w:rPr>
        <w:t>[ X  ]</w:t>
      </w:r>
      <w:r>
        <w:tab/>
      </w:r>
      <w:r>
        <w:tab/>
      </w:r>
      <w:r w:rsidRPr="7FC863DD">
        <w:rPr>
          <w:rFonts w:ascii="Arial Narrow" w:hAnsi="Arial Narrow" w:cs="Arial"/>
        </w:rPr>
        <w:t>[   ]</w:t>
      </w:r>
      <w:r>
        <w:tab/>
      </w:r>
      <w:r>
        <w:tab/>
      </w:r>
      <w:r w:rsidRPr="7FC863DD">
        <w:rPr>
          <w:rFonts w:ascii="Arial Narrow" w:hAnsi="Arial Narrow" w:cs="Arial"/>
        </w:rPr>
        <w:t xml:space="preserve">    [    ]                   [    ] </w:t>
      </w:r>
    </w:p>
    <w:p w:rsidR="00972F83" w:rsidP="00D5562B" w:rsidRDefault="00D5562B" w14:paraId="60E938AE" w14:textId="4DA55B44">
      <w:pPr>
        <w:spacing w:before="120" w:after="12"/>
        <w:ind w:left="1440" w:hanging="1440"/>
        <w:rPr>
          <w:rFonts w:ascii="Arial Narrow" w:hAnsi="Arial Narrow" w:cs="Arial"/>
        </w:rPr>
      </w:pPr>
      <w:r w:rsidRPr="00D5562B">
        <w:rPr>
          <w:rFonts w:ascii="Arial Narrow" w:hAnsi="Arial Narrow" w:cs="Arial"/>
        </w:rPr>
        <w:t>Todd Diorio</w:t>
      </w:r>
      <w:r w:rsidRPr="00D5562B">
        <w:rPr>
          <w:rFonts w:ascii="Arial Narrow" w:hAnsi="Arial Narrow" w:cs="Arial"/>
        </w:rPr>
        <w:tab/>
      </w:r>
      <w:r w:rsidRPr="00D5562B">
        <w:rPr>
          <w:rFonts w:ascii="Arial Narrow" w:hAnsi="Arial Narrow" w:cs="Arial"/>
        </w:rPr>
        <w:tab/>
      </w:r>
      <w:r w:rsidRPr="00D5562B">
        <w:rPr>
          <w:rFonts w:ascii="Arial Narrow" w:hAnsi="Arial Narrow" w:cs="Arial"/>
        </w:rPr>
        <w:tab/>
      </w:r>
      <w:r w:rsidRPr="00D5562B">
        <w:rPr>
          <w:rFonts w:ascii="Arial Narrow" w:hAnsi="Arial Narrow" w:cs="Arial"/>
        </w:rPr>
        <w:tab/>
      </w:r>
      <w:r w:rsidRPr="00D5562B">
        <w:rPr>
          <w:rFonts w:ascii="Arial Narrow" w:hAnsi="Arial Narrow" w:cs="Arial"/>
        </w:rPr>
        <w:t xml:space="preserve">[ </w:t>
      </w:r>
      <w:r>
        <w:rPr>
          <w:rFonts w:ascii="Arial Narrow" w:hAnsi="Arial Narrow" w:cs="Arial"/>
        </w:rPr>
        <w:t>X</w:t>
      </w:r>
      <w:r w:rsidRPr="00D5562B">
        <w:rPr>
          <w:rFonts w:ascii="Arial Narrow" w:hAnsi="Arial Narrow" w:cs="Arial"/>
        </w:rPr>
        <w:t xml:space="preserve">  ]</w:t>
      </w:r>
      <w:r w:rsidRPr="00D5562B">
        <w:rPr>
          <w:rFonts w:ascii="Arial Narrow" w:hAnsi="Arial Narrow" w:cs="Arial"/>
        </w:rPr>
        <w:tab/>
      </w:r>
      <w:r w:rsidRPr="00D5562B">
        <w:rPr>
          <w:rFonts w:ascii="Arial Narrow" w:hAnsi="Arial Narrow" w:cs="Arial"/>
        </w:rPr>
        <w:tab/>
      </w:r>
      <w:r w:rsidRPr="00D5562B">
        <w:rPr>
          <w:rFonts w:ascii="Arial Narrow" w:hAnsi="Arial Narrow" w:cs="Arial"/>
        </w:rPr>
        <w:t>[   ]</w:t>
      </w:r>
      <w:r w:rsidRPr="00D5562B">
        <w:rPr>
          <w:rFonts w:ascii="Arial Narrow" w:hAnsi="Arial Narrow" w:cs="Arial"/>
        </w:rPr>
        <w:tab/>
      </w:r>
      <w:r w:rsidRPr="00D5562B">
        <w:rPr>
          <w:rFonts w:ascii="Arial Narrow" w:hAnsi="Arial Narrow" w:cs="Arial"/>
        </w:rPr>
        <w:tab/>
      </w:r>
      <w:r w:rsidRPr="00D5562B">
        <w:rPr>
          <w:rFonts w:ascii="Arial Narrow" w:hAnsi="Arial Narrow" w:cs="Arial"/>
        </w:rPr>
        <w:t xml:space="preserve">    [    ]                   [    ]</w:t>
      </w:r>
    </w:p>
    <w:p w:rsidRPr="007C7EC6" w:rsidR="00E97B7F" w:rsidP="7FC863DD" w:rsidRDefault="00E97B7F" w14:paraId="25606B69" w14:textId="750F0C25">
      <w:pPr>
        <w:spacing w:before="120" w:after="12"/>
        <w:ind w:left="1440" w:hanging="1440"/>
      </w:pPr>
    </w:p>
    <w:p w:rsidR="00445F65" w:rsidP="008E38E3" w:rsidRDefault="00445F65" w14:paraId="4A670392" w14:textId="50CBA854">
      <w:pPr>
        <w:spacing w:before="120" w:after="12"/>
        <w:ind w:left="1440" w:hanging="1440"/>
        <w:rPr>
          <w:rFonts w:ascii="Arial Narrow" w:hAnsi="Arial Narrow" w:cs="Arial"/>
          <w:b/>
          <w:u w:val="single"/>
        </w:rPr>
      </w:pPr>
    </w:p>
    <w:p w:rsidRPr="00CF767B" w:rsidR="00D5562B" w:rsidP="00D5562B" w:rsidRDefault="00D5562B" w14:paraId="23B5219C" w14:textId="0E515721">
      <w:pPr>
        <w:spacing w:before="120" w:after="12"/>
        <w:jc w:val="center"/>
        <w:rPr>
          <w:rFonts w:ascii="Arial Narrow" w:hAnsi="Arial Narrow" w:cs="Arial"/>
          <w:b/>
          <w:u w:val="single"/>
        </w:rPr>
      </w:pPr>
      <w:r>
        <w:rPr>
          <w:rFonts w:ascii="Arial Narrow" w:hAnsi="Arial Narrow" w:cs="Arial"/>
          <w:b/>
          <w:u w:val="single"/>
        </w:rPr>
        <w:t>Execution of Contract for Appraisal of Tech City Property</w:t>
      </w:r>
    </w:p>
    <w:p w:rsidR="00D5562B" w:rsidP="00D5562B" w:rsidRDefault="00D5562B" w14:paraId="76D73004" w14:textId="77777777">
      <w:pPr>
        <w:spacing w:before="120" w:after="12"/>
        <w:rPr>
          <w:rFonts w:ascii="Arial Narrow" w:hAnsi="Arial Narrow" w:cs="Arial"/>
          <w:b/>
          <w:u w:val="single"/>
        </w:rPr>
      </w:pPr>
    </w:p>
    <w:p w:rsidR="00D5562B" w:rsidP="00D5562B" w:rsidRDefault="00D5562B" w14:paraId="3859FB32" w14:textId="1001A24A">
      <w:pPr>
        <w:spacing w:before="120" w:after="12"/>
        <w:ind w:left="1440" w:hanging="1440"/>
        <w:rPr>
          <w:rFonts w:ascii="Arial Narrow" w:hAnsi="Arial Narrow" w:cs="Arial"/>
        </w:rPr>
      </w:pPr>
      <w:r w:rsidRPr="365F0EE2">
        <w:rPr>
          <w:rFonts w:ascii="Arial Narrow" w:hAnsi="Arial Narrow" w:cs="Arial"/>
          <w:b/>
          <w:bCs/>
          <w:u w:val="single"/>
        </w:rPr>
        <w:t>Discussion:</w:t>
      </w:r>
      <w:r w:rsidRPr="365F0EE2">
        <w:rPr>
          <w:rFonts w:ascii="Arial Narrow" w:hAnsi="Arial Narrow" w:cs="Arial"/>
          <w:b/>
          <w:bCs/>
        </w:rPr>
        <w:t xml:space="preserve"> </w:t>
      </w:r>
      <w:r>
        <w:tab/>
      </w:r>
      <w:r>
        <w:rPr>
          <w:rFonts w:ascii="Arial Narrow" w:hAnsi="Arial Narrow"/>
        </w:rPr>
        <w:t xml:space="preserve">Sarah Haley directed the board to item number 6 in the board packet. The total of the contract is $17,500. </w:t>
      </w:r>
      <w:r>
        <w:rPr>
          <w:rFonts w:ascii="Arial Narrow" w:hAnsi="Arial Narrow" w:cs="Arial"/>
        </w:rPr>
        <w:t xml:space="preserve"> </w:t>
      </w:r>
    </w:p>
    <w:p w:rsidR="00D5562B" w:rsidP="00D5562B" w:rsidRDefault="00D5562B" w14:paraId="6F067CCF" w14:textId="31FCD43C">
      <w:pPr>
        <w:spacing w:before="120" w:after="12"/>
        <w:ind w:left="1440" w:hanging="1440"/>
        <w:rPr>
          <w:rFonts w:ascii="Arial Narrow" w:hAnsi="Arial Narrow" w:cs="Arial"/>
        </w:rPr>
      </w:pPr>
      <w:r w:rsidRPr="7FC863DD">
        <w:rPr>
          <w:rFonts w:ascii="Arial Narrow" w:hAnsi="Arial Narrow" w:cs="Arial"/>
          <w:b/>
          <w:bCs/>
          <w:u w:val="single"/>
        </w:rPr>
        <w:t>Motion:</w:t>
      </w:r>
      <w:r>
        <w:tab/>
      </w:r>
      <w:r w:rsidRPr="7FC863DD">
        <w:rPr>
          <w:rFonts w:ascii="Arial Narrow" w:hAnsi="Arial Narrow" w:cs="Arial"/>
        </w:rPr>
        <w:t>Herb L</w:t>
      </w:r>
      <w:r w:rsidRPr="7FC863DD" w:rsidR="071698A1">
        <w:rPr>
          <w:rFonts w:ascii="Arial Narrow" w:hAnsi="Arial Narrow" w:cs="Arial"/>
        </w:rPr>
        <w:t>i</w:t>
      </w:r>
      <w:r w:rsidRPr="7FC863DD">
        <w:rPr>
          <w:rFonts w:ascii="Arial Narrow" w:hAnsi="Arial Narrow" w:cs="Arial"/>
        </w:rPr>
        <w:t>tts made a motion, seconded by Brian Cahill, to enter into a professional service agreement with HilCo Real Estate Appraisals LLC in the amount of $17,500.</w:t>
      </w:r>
    </w:p>
    <w:p w:rsidR="00D5562B" w:rsidP="00D5562B" w:rsidRDefault="00D5562B" w14:paraId="66EF149F" w14:textId="77777777">
      <w:pPr>
        <w:spacing w:before="120" w:after="12"/>
        <w:ind w:left="1440" w:hanging="1440"/>
        <w:rPr>
          <w:rFonts w:ascii="Arial Narrow" w:hAnsi="Arial Narrow" w:cs="Arial"/>
        </w:rPr>
      </w:pPr>
      <w:r w:rsidRPr="001D1123">
        <w:rPr>
          <w:rFonts w:ascii="Arial Narrow" w:hAnsi="Arial Narrow" w:cs="Arial"/>
          <w:b/>
          <w:u w:val="single"/>
        </w:rPr>
        <w:t>Vote:</w:t>
      </w:r>
      <w:r w:rsidRPr="001D1123">
        <w:rPr>
          <w:rFonts w:ascii="Arial Narrow" w:hAnsi="Arial Narrow" w:cs="Arial"/>
        </w:rPr>
        <w:tab/>
      </w:r>
      <w:r>
        <w:rPr>
          <w:rFonts w:ascii="Arial Narrow" w:hAnsi="Arial Narrow" w:cs="Arial"/>
        </w:rPr>
        <w:t xml:space="preserve">The motion was adopted. </w:t>
      </w:r>
    </w:p>
    <w:p w:rsidRPr="00770633" w:rsidR="00D5562B" w:rsidP="008E38E3" w:rsidRDefault="00D5562B" w14:paraId="300591FB" w14:textId="77777777">
      <w:pPr>
        <w:spacing w:before="120" w:after="12"/>
        <w:ind w:left="1440" w:hanging="1440"/>
        <w:rPr>
          <w:rFonts w:ascii="Arial Narrow" w:hAnsi="Arial Narrow" w:cs="Arial"/>
          <w:bCs/>
        </w:rPr>
      </w:pPr>
    </w:p>
    <w:p w:rsidR="00E97B7F" w:rsidP="00E97B7F" w:rsidRDefault="00E97B7F" w14:paraId="5E45C9C2" w14:textId="77777777">
      <w:pPr>
        <w:spacing w:before="120" w:after="12"/>
        <w:jc w:val="center"/>
        <w:rPr>
          <w:rFonts w:ascii="Arial Narrow" w:hAnsi="Arial Narrow" w:cs="Arial"/>
          <w:b/>
          <w:u w:val="single"/>
        </w:rPr>
      </w:pPr>
      <w:r w:rsidRPr="00E45F1B">
        <w:rPr>
          <w:rFonts w:ascii="Arial Narrow" w:hAnsi="Arial Narrow" w:cs="Arial"/>
          <w:b/>
          <w:u w:val="single"/>
        </w:rPr>
        <w:t xml:space="preserve">PUBLIC </w:t>
      </w:r>
      <w:r>
        <w:rPr>
          <w:rFonts w:ascii="Arial Narrow" w:hAnsi="Arial Narrow" w:cs="Arial"/>
          <w:b/>
          <w:u w:val="single"/>
        </w:rPr>
        <w:t>COMMENT</w:t>
      </w:r>
    </w:p>
    <w:p w:rsidRPr="00597242" w:rsidR="00001C5C" w:rsidP="00D3359E" w:rsidRDefault="00D5562B" w14:paraId="5E929229" w14:textId="4B3B948A">
      <w:pPr>
        <w:spacing w:before="120" w:after="12"/>
        <w:rPr>
          <w:rFonts w:ascii="Arial Narrow" w:hAnsi="Arial Narrow" w:cs="Arial"/>
        </w:rPr>
      </w:pPr>
      <w:r w:rsidRPr="7FC863DD">
        <w:rPr>
          <w:rFonts w:ascii="Arial Narrow" w:hAnsi="Arial Narrow" w:cs="Arial"/>
        </w:rPr>
        <w:t xml:space="preserve">Sarah Haley recognized Comptroller March Gallagher. Comptroller Gallagher </w:t>
      </w:r>
      <w:r w:rsidRPr="7FC863DD" w:rsidR="75FEA8CF">
        <w:rPr>
          <w:rFonts w:ascii="Arial Narrow" w:hAnsi="Arial Narrow" w:cs="Arial"/>
        </w:rPr>
        <w:t xml:space="preserve">expressed </w:t>
      </w:r>
      <w:r w:rsidRPr="7FC863DD">
        <w:rPr>
          <w:rFonts w:ascii="Arial Narrow" w:hAnsi="Arial Narrow" w:cs="Arial"/>
        </w:rPr>
        <w:t>a difficult lack of transparency with regard to the Tech City transaction including the meeting time, the notice for the meeting, the lack of access to the documents being considered</w:t>
      </w:r>
      <w:r w:rsidRPr="7FC863DD" w:rsidR="7BCE9717">
        <w:rPr>
          <w:rFonts w:ascii="Arial Narrow" w:hAnsi="Arial Narrow" w:cs="Arial"/>
        </w:rPr>
        <w:t>,</w:t>
      </w:r>
      <w:r w:rsidRPr="7FC863DD">
        <w:rPr>
          <w:rFonts w:ascii="Arial Narrow" w:hAnsi="Arial Narrow" w:cs="Arial"/>
        </w:rPr>
        <w:t xml:space="preserve"> including fair market value and purchase and sale agreement. </w:t>
      </w:r>
      <w:r w:rsidRPr="7FC863DD" w:rsidR="7FBE13C9">
        <w:rPr>
          <w:rFonts w:ascii="Arial Narrow" w:hAnsi="Arial Narrow" w:cs="Arial"/>
        </w:rPr>
        <w:t>Comptroller Gallagher noted that the order of items is very telling in doing the vote to hire an appraiser after the vote to approve the purchase and sale agreement. Comptroller Gallagher does not see milestones for investment beyond the $100,000 financing commitment, bar for double dipping for taxpayer dollars for clean up, and what the full justification is for a sale below fair market value if that is the case.</w:t>
      </w:r>
    </w:p>
    <w:p w:rsidR="00E97B7F" w:rsidP="00E97B7F" w:rsidRDefault="00E97B7F" w14:paraId="341E1B81" w14:textId="77777777">
      <w:pPr>
        <w:spacing w:before="120" w:after="12"/>
        <w:jc w:val="center"/>
        <w:rPr>
          <w:rFonts w:ascii="Arial Narrow" w:hAnsi="Arial Narrow" w:cs="Arial"/>
          <w:b/>
          <w:u w:val="single"/>
        </w:rPr>
      </w:pPr>
    </w:p>
    <w:p w:rsidRPr="005944B6" w:rsidR="00E97B7F" w:rsidP="00E97B7F" w:rsidRDefault="00E97B7F" w14:paraId="0211EAE6" w14:textId="77777777">
      <w:pPr>
        <w:spacing w:before="120" w:after="12"/>
        <w:jc w:val="center"/>
        <w:rPr>
          <w:rFonts w:ascii="Arial Narrow" w:hAnsi="Arial Narrow" w:cs="Arial"/>
          <w:b/>
          <w:u w:val="single"/>
        </w:rPr>
      </w:pPr>
      <w:r w:rsidRPr="005944B6">
        <w:rPr>
          <w:rFonts w:ascii="Arial Narrow" w:hAnsi="Arial Narrow" w:cs="Arial"/>
          <w:b/>
          <w:u w:val="single"/>
        </w:rPr>
        <w:t>ADJOURNMENT</w:t>
      </w:r>
    </w:p>
    <w:p w:rsidRPr="005944B6" w:rsidR="00E97B7F" w:rsidP="00E97B7F" w:rsidRDefault="00E97B7F" w14:paraId="046D3487" w14:textId="27B2AF88">
      <w:pPr>
        <w:spacing w:before="120" w:after="12" w:line="360" w:lineRule="auto"/>
        <w:jc w:val="both"/>
        <w:rPr>
          <w:rFonts w:ascii="Arial Narrow" w:hAnsi="Arial Narrow" w:cs="Arial"/>
        </w:rPr>
      </w:pPr>
      <w:r w:rsidRPr="005944B6">
        <w:rPr>
          <w:rFonts w:ascii="Arial Narrow" w:hAnsi="Arial Narrow" w:cs="Arial"/>
          <w:b/>
          <w:u w:val="single"/>
        </w:rPr>
        <w:t>Motion</w:t>
      </w:r>
      <w:r w:rsidRPr="005944B6">
        <w:rPr>
          <w:rFonts w:ascii="Arial Narrow" w:hAnsi="Arial Narrow" w:cs="Arial"/>
        </w:rPr>
        <w:t>:</w:t>
      </w:r>
      <w:r w:rsidRPr="005944B6">
        <w:rPr>
          <w:rFonts w:ascii="Arial Narrow" w:hAnsi="Arial Narrow" w:cs="Arial"/>
        </w:rPr>
        <w:tab/>
      </w:r>
      <w:r w:rsidRPr="005944B6">
        <w:rPr>
          <w:rFonts w:ascii="Arial Narrow" w:hAnsi="Arial Narrow" w:cs="Arial"/>
        </w:rPr>
        <w:tab/>
      </w:r>
      <w:r w:rsidR="004910E7">
        <w:rPr>
          <w:rFonts w:ascii="Arial Narrow" w:hAnsi="Arial Narrow" w:cs="Arial"/>
        </w:rPr>
        <w:t>Herb Litts</w:t>
      </w:r>
      <w:r w:rsidR="007C7EC6">
        <w:rPr>
          <w:rFonts w:ascii="Arial Narrow" w:hAnsi="Arial Narrow" w:cs="Arial"/>
        </w:rPr>
        <w:t xml:space="preserve"> made a motion</w:t>
      </w:r>
      <w:r w:rsidRPr="005944B6">
        <w:rPr>
          <w:rFonts w:ascii="Arial Narrow" w:hAnsi="Arial Narrow" w:cs="Arial"/>
        </w:rPr>
        <w:t>, seconded by</w:t>
      </w:r>
      <w:r>
        <w:rPr>
          <w:rFonts w:ascii="Arial Narrow" w:hAnsi="Arial Narrow" w:cs="Arial"/>
        </w:rPr>
        <w:t xml:space="preserve"> </w:t>
      </w:r>
      <w:r w:rsidR="004910E7">
        <w:rPr>
          <w:rFonts w:ascii="Arial Narrow" w:hAnsi="Arial Narrow" w:cs="Arial"/>
        </w:rPr>
        <w:t>Zac Kleinhandler</w:t>
      </w:r>
      <w:r>
        <w:rPr>
          <w:rFonts w:ascii="Arial Narrow" w:hAnsi="Arial Narrow" w:cs="Arial"/>
        </w:rPr>
        <w:t xml:space="preserve"> </w:t>
      </w:r>
      <w:r w:rsidRPr="005944B6">
        <w:rPr>
          <w:rFonts w:ascii="Arial Narrow" w:hAnsi="Arial Narrow" w:cs="Arial"/>
        </w:rPr>
        <w:t>to adjourn the meeting.</w:t>
      </w:r>
    </w:p>
    <w:p w:rsidRPr="005944B6" w:rsidR="00E97B7F" w:rsidP="00E97B7F" w:rsidRDefault="00E97B7F" w14:paraId="6C84D0A5" w14:textId="77777777">
      <w:pPr>
        <w:spacing w:before="120" w:after="12" w:line="360" w:lineRule="auto"/>
        <w:jc w:val="both"/>
        <w:rPr>
          <w:rFonts w:ascii="Arial Narrow" w:hAnsi="Arial Narrow" w:cs="Arial"/>
        </w:rPr>
      </w:pPr>
      <w:r w:rsidRPr="005944B6">
        <w:rPr>
          <w:rFonts w:ascii="Arial Narrow" w:hAnsi="Arial Narrow" w:cs="Arial"/>
          <w:b/>
          <w:u w:val="single"/>
        </w:rPr>
        <w:t>Vote</w:t>
      </w:r>
      <w:r w:rsidRPr="005944B6">
        <w:rPr>
          <w:rFonts w:ascii="Arial Narrow" w:hAnsi="Arial Narrow" w:cs="Arial"/>
        </w:rPr>
        <w:t>:</w:t>
      </w:r>
      <w:r w:rsidRPr="005944B6">
        <w:rPr>
          <w:rFonts w:ascii="Arial Narrow" w:hAnsi="Arial Narrow" w:cs="Arial"/>
        </w:rPr>
        <w:tab/>
      </w:r>
      <w:r w:rsidRPr="005944B6">
        <w:rPr>
          <w:rFonts w:ascii="Arial Narrow" w:hAnsi="Arial Narrow" w:cs="Arial"/>
        </w:rPr>
        <w:tab/>
      </w:r>
      <w:r w:rsidRPr="005944B6">
        <w:rPr>
          <w:rFonts w:ascii="Arial Narrow" w:hAnsi="Arial Narrow" w:cs="Arial"/>
        </w:rPr>
        <w:t xml:space="preserve">The motion was adopted.  </w:t>
      </w:r>
    </w:p>
    <w:p w:rsidR="00361A97" w:rsidP="00E97B7F" w:rsidRDefault="00361A97" w14:paraId="3B1F75C2" w14:textId="77777777">
      <w:pPr>
        <w:spacing w:line="360" w:lineRule="auto"/>
        <w:jc w:val="both"/>
        <w:rPr>
          <w:rFonts w:ascii="Arial Narrow" w:hAnsi="Arial Narrow" w:cs="Arial"/>
        </w:rPr>
      </w:pPr>
    </w:p>
    <w:p w:rsidRPr="005944B6" w:rsidR="00E97B7F" w:rsidP="00E97B7F" w:rsidRDefault="00E97B7F" w14:paraId="3E454437" w14:textId="65796B33">
      <w:pPr>
        <w:spacing w:line="360" w:lineRule="auto"/>
        <w:jc w:val="both"/>
        <w:rPr>
          <w:rFonts w:ascii="Arial Narrow" w:hAnsi="Arial Narrow" w:cs="Arial"/>
        </w:rPr>
      </w:pPr>
      <w:r w:rsidRPr="005944B6">
        <w:rPr>
          <w:rFonts w:ascii="Arial Narrow" w:hAnsi="Arial Narrow" w:cs="Arial"/>
        </w:rPr>
        <w:t xml:space="preserve">The meeting was adjourned at </w:t>
      </w:r>
      <w:r w:rsidR="004910E7">
        <w:rPr>
          <w:rFonts w:ascii="Arial Narrow" w:hAnsi="Arial Narrow" w:cs="Arial"/>
        </w:rPr>
        <w:t>10:36</w:t>
      </w:r>
      <w:r w:rsidR="00B039B6">
        <w:rPr>
          <w:rFonts w:ascii="Arial Narrow" w:hAnsi="Arial Narrow" w:cs="Arial"/>
        </w:rPr>
        <w:t>pm</w:t>
      </w:r>
      <w:r w:rsidRPr="005944B6">
        <w:rPr>
          <w:rFonts w:ascii="Arial Narrow" w:hAnsi="Arial Narrow" w:cs="Arial"/>
        </w:rPr>
        <w:t xml:space="preserve">. </w:t>
      </w:r>
      <w:bookmarkEnd w:id="0"/>
    </w:p>
    <w:p w:rsidR="00CA557C" w:rsidRDefault="00CA557C" w14:paraId="782CD556" w14:textId="77777777"/>
    <w:sectPr w:rsidR="00CA557C" w:rsidSect="00047D8B">
      <w:headerReference w:type="even" r:id="rId11"/>
      <w:headerReference w:type="default" r:id="rId12"/>
      <w:footerReference w:type="even" r:id="rId13"/>
      <w:footerReference w:type="default" r:id="rId14"/>
      <w:headerReference w:type="first" r:id="rId15"/>
      <w:footerReference w:type="first" r:id="rId16"/>
      <w:pgSz w:w="12240" w:h="15840" w:code="1"/>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2D24" w:rsidRDefault="008A2D24" w14:paraId="47C6D597" w14:textId="77777777">
      <w:r>
        <w:separator/>
      </w:r>
    </w:p>
  </w:endnote>
  <w:endnote w:type="continuationSeparator" w:id="0">
    <w:p w:rsidR="008A2D24" w:rsidRDefault="008A2D24" w14:paraId="4F0050C1" w14:textId="77777777">
      <w:r>
        <w:continuationSeparator/>
      </w:r>
    </w:p>
  </w:endnote>
  <w:endnote w:type="continuationNotice" w:id="1">
    <w:p w:rsidR="008A2D24" w:rsidRDefault="008A2D24" w14:paraId="2057D2E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D8B" w:rsidRDefault="00047D8B" w14:paraId="6BD08C1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D8B" w:rsidRDefault="00047D8B" w14:paraId="70DFCFC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D8B" w:rsidP="00047D8B" w:rsidRDefault="00047D8B" w14:paraId="728AADB7" w14:textId="77777777">
    <w:pPr>
      <w:pStyle w:val="Footer"/>
      <w:jc w:val="center"/>
      <w:rPr>
        <w:rFonts w:ascii="Arial" w:hAnsi="Arial" w:cs="Arial"/>
        <w:bCs/>
        <w:color w:val="000000"/>
        <w:sz w:val="20"/>
        <w:szCs w:val="20"/>
      </w:rPr>
    </w:pPr>
  </w:p>
  <w:p w:rsidRPr="002023F2" w:rsidR="00047D8B" w:rsidP="00047D8B" w:rsidRDefault="00E97B7F" w14:paraId="4D372B62" w14:textId="77777777">
    <w:pPr>
      <w:pStyle w:val="Footer"/>
      <w:jc w:val="center"/>
      <w:rPr>
        <w:rFonts w:ascii="Arial" w:hAnsi="Arial" w:cs="Arial"/>
        <w:sz w:val="20"/>
        <w:szCs w:val="20"/>
      </w:rPr>
    </w:pPr>
    <w:r w:rsidRPr="002023F2">
      <w:rPr>
        <w:rFonts w:ascii="Arial" w:hAnsi="Arial" w:cs="Arial"/>
        <w:bCs/>
        <w:color w:val="000000"/>
        <w:sz w:val="20"/>
        <w:szCs w:val="20"/>
      </w:rPr>
      <w:t>This institution is an equal opportunity provider, employer, and lender.</w:t>
    </w:r>
  </w:p>
  <w:p w:rsidR="00047D8B" w:rsidRDefault="00047D8B" w14:paraId="588829A3" w14:textId="77777777">
    <w:pPr>
      <w:pStyle w:val="Footer"/>
    </w:pPr>
  </w:p>
  <w:p w:rsidR="00047D8B" w:rsidRDefault="00047D8B" w14:paraId="7AB246A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2D24" w:rsidRDefault="008A2D24" w14:paraId="7EF56A17" w14:textId="77777777">
      <w:r>
        <w:separator/>
      </w:r>
    </w:p>
  </w:footnote>
  <w:footnote w:type="continuationSeparator" w:id="0">
    <w:p w:rsidR="008A2D24" w:rsidRDefault="008A2D24" w14:paraId="56139705" w14:textId="77777777">
      <w:r>
        <w:continuationSeparator/>
      </w:r>
    </w:p>
  </w:footnote>
  <w:footnote w:type="continuationNotice" w:id="1">
    <w:p w:rsidR="008A2D24" w:rsidRDefault="008A2D24" w14:paraId="2C5AD82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D8B" w:rsidRDefault="00047D8B" w14:paraId="175B9AC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0462A" w:rsidR="00047D8B" w:rsidRDefault="00047D8B" w14:paraId="452FD639" w14:textId="77777777">
    <w:pPr>
      <w:pStyle w:val="Header"/>
      <w:rPr>
        <w:rFonts w:ascii="Arial Narrow" w:hAnsi="Arial Narrow"/>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047D8B" w:rsidP="00047D8B" w:rsidRDefault="00E97B7F" w14:paraId="0A145792" w14:textId="77777777">
    <w:pPr>
      <w:pStyle w:val="Header"/>
      <w:jc w:val="right"/>
    </w:pPr>
    <w:r>
      <w:rPr>
        <w:noProof/>
      </w:rPr>
      <mc:AlternateContent>
        <mc:Choice Requires="wps">
          <w:drawing>
            <wp:anchor distT="0" distB="0" distL="114300" distR="114300" simplePos="0" relativeHeight="251658241" behindDoc="0" locked="0" layoutInCell="1" allowOverlap="1" wp14:anchorId="46565120" wp14:editId="78731FB9">
              <wp:simplePos x="0" y="0"/>
              <wp:positionH relativeFrom="column">
                <wp:posOffset>2057400</wp:posOffset>
              </wp:positionH>
              <wp:positionV relativeFrom="paragraph">
                <wp:posOffset>182880</wp:posOffset>
              </wp:positionV>
              <wp:extent cx="3171825" cy="800100"/>
              <wp:effectExtent l="0"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C335F6" w:rsidR="00047D8B" w:rsidP="00047D8B" w:rsidRDefault="00E97B7F" w14:paraId="0256CD79" w14:textId="77777777">
                          <w:pPr>
                            <w:jc w:val="right"/>
                            <w:rPr>
                              <w:rFonts w:ascii="Arial" w:hAnsi="Arial" w:cs="Arial"/>
                              <w:sz w:val="20"/>
                              <w:szCs w:val="20"/>
                            </w:rPr>
                          </w:pPr>
                          <w:r w:rsidRPr="00C335F6">
                            <w:rPr>
                              <w:rFonts w:ascii="Arial" w:hAnsi="Arial" w:cs="Arial"/>
                              <w:sz w:val="20"/>
                              <w:szCs w:val="20"/>
                            </w:rPr>
                            <w:t>Ulster County Economic Development Alliance</w:t>
                          </w:r>
                        </w:p>
                        <w:p w:rsidRPr="00C335F6" w:rsidR="00047D8B" w:rsidP="00047D8B" w:rsidRDefault="00E97B7F" w14:paraId="5715461D" w14:textId="77777777">
                          <w:pPr>
                            <w:jc w:val="right"/>
                            <w:rPr>
                              <w:rFonts w:ascii="Arial" w:hAnsi="Arial" w:cs="Arial"/>
                              <w:sz w:val="20"/>
                              <w:szCs w:val="20"/>
                            </w:rPr>
                          </w:pPr>
                          <w:r w:rsidRPr="00C335F6">
                            <w:rPr>
                              <w:rFonts w:ascii="Arial" w:hAnsi="Arial" w:cs="Arial"/>
                              <w:sz w:val="20"/>
                              <w:szCs w:val="20"/>
                            </w:rPr>
                            <w:t>P.O. Box 1800, 244 Fair Street</w:t>
                          </w:r>
                        </w:p>
                        <w:p w:rsidRPr="00C335F6" w:rsidR="00047D8B" w:rsidP="00047D8B" w:rsidRDefault="00E97B7F" w14:paraId="662FB85A" w14:textId="77777777">
                          <w:pPr>
                            <w:jc w:val="right"/>
                            <w:rPr>
                              <w:rFonts w:ascii="Arial" w:hAnsi="Arial" w:cs="Arial"/>
                              <w:sz w:val="20"/>
                              <w:szCs w:val="20"/>
                            </w:rPr>
                          </w:pPr>
                          <w:r w:rsidRPr="00C335F6">
                            <w:rPr>
                              <w:rFonts w:ascii="Arial" w:hAnsi="Arial" w:cs="Arial"/>
                              <w:sz w:val="20"/>
                              <w:szCs w:val="20"/>
                            </w:rPr>
                            <w:t>Kingston, NY  12402-1800</w:t>
                          </w:r>
                        </w:p>
                        <w:p w:rsidRPr="00C335F6" w:rsidR="00047D8B" w:rsidP="00047D8B" w:rsidRDefault="00E97B7F" w14:paraId="4FC0422A" w14:textId="77777777">
                          <w:pPr>
                            <w:jc w:val="right"/>
                            <w:rPr>
                              <w:rFonts w:ascii="Arial" w:hAnsi="Arial" w:cs="Arial"/>
                              <w:sz w:val="20"/>
                              <w:szCs w:val="20"/>
                            </w:rPr>
                          </w:pPr>
                          <w:r w:rsidRPr="00C335F6">
                            <w:rPr>
                              <w:rFonts w:ascii="Arial" w:hAnsi="Arial" w:cs="Arial"/>
                              <w:sz w:val="20"/>
                              <w:szCs w:val="20"/>
                            </w:rPr>
                            <w:t>Tel:  845.340.3556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085FF41D">
            <v:shapetype id="_x0000_t202" coordsize="21600,21600" o:spt="202" path="m,l,21600r21600,l21600,xe" w14:anchorId="46565120">
              <v:stroke joinstyle="miter"/>
              <v:path gradientshapeok="t" o:connecttype="rect"/>
            </v:shapetype>
            <v:shape id="Text Box 4" style="position:absolute;left:0;text-align:left;margin-left:162pt;margin-top:14.4pt;width:249.75pt;height: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DfBgIAAO8DAAAOAAAAZHJzL2Uyb0RvYy54bWysU1Fv0zAQfkfiP1h+p2lKx0rUdBqdipDG&#10;QNr4AY7jJBaOz5zdJuXXc3a6Um1viDxYOd/58/d9d17fjL1hB4Vegy15PptzpqyEWtu25D+edu9W&#10;nPkgbC0MWFXyo/L8ZvP2zXpwhVpAB6ZWyAjE+mJwJe9CcEWWedmpXvgZOGUp2QD2IlCIbVajGAi9&#10;N9liPv+QDYC1Q5DKe9q9m5J8k/CbRsnwrWm8CsyUnLiFtGJaq7hmm7UoWhSu0/JEQ/wDi15oS5ee&#10;oe5EEGyP+hVUryWChybMJPQZNI2WKmkgNfn8hZrHTjiVtJA53p1t8v8PVj4cviPTNfWOMyt6atGT&#10;GgP7BCNbRncG5wsqenRUFkbajpVRqXf3IH96ZmHbCduqW0QYOiVqYpfHk9nF0QnHR5Bq+Ao1XSP2&#10;ARLQ2GAfAckMRujUpeO5M5GKpM33+XW+WlxxJim3mpNVqXWZKJ5PO/Ths4KexZ+SI3U+oYvDvQ+R&#10;jSieSxJ7MLreaWNSgG21NcgOgqZkl74kgERelhkbiy3EYxNi3Ekyo7JJYxir8WRbBfWRBCNMU0ev&#10;hH46wN+cDTRxJfe/9gIVZ+aLJdM+5stlHNEULK+uFxTgZaa6zAgrCarkgbPpdxumsd471G1HN01t&#10;snBLRjc6eRA7MrE68aapStacXkAc28s4Vf19p5s/AAAA//8DAFBLAwQUAAYACAAAACEA2y6Sq98A&#10;AAAKAQAADwAAAGRycy9kb3ducmV2LnhtbEyP0U6DQBBF3038h82Y+GLsIoUWKUujJhpfW/sBCzsF&#10;UnaWsNtC/97xyT5O5ubec4rtbHtxwdF3jhS8LCIQSLUzHTUKDj+fzxkIHzQZ3TtCBVf0sC3v7wqd&#10;GzfRDi/70AguIZ9rBW0IQy6lr1u02i/cgMS/oxutDnyOjTSjnrjc9jKOopW0uiNeaPWAHy3Wp/3Z&#10;Kjh+T0/p61R9hcN6l6zedbeu3FWpx4f5bQMi4Bz+w/CHz+hQMlPlzmS86BUs44RdgoI4YwUOZPEy&#10;BVFxMk0ykGUhbxXKXwAAAP//AwBQSwECLQAUAAYACAAAACEAtoM4kv4AAADhAQAAEwAAAAAAAAAA&#10;AAAAAAAAAAAAW0NvbnRlbnRfVHlwZXNdLnhtbFBLAQItABQABgAIAAAAIQA4/SH/1gAAAJQBAAAL&#10;AAAAAAAAAAAAAAAAAC8BAABfcmVscy8ucmVsc1BLAQItABQABgAIAAAAIQDRHNDfBgIAAO8DAAAO&#10;AAAAAAAAAAAAAAAAAC4CAABkcnMvZTJvRG9jLnhtbFBLAQItABQABgAIAAAAIQDbLpKr3wAAAAoB&#10;AAAPAAAAAAAAAAAAAAAAAGAEAABkcnMvZG93bnJldi54bWxQSwUGAAAAAAQABADzAAAAbAUAAAAA&#10;">
              <v:textbox>
                <w:txbxContent>
                  <w:p w:rsidRPr="00C335F6" w:rsidR="00047D8B" w:rsidP="00047D8B" w:rsidRDefault="00E97B7F" w14:paraId="649ED038" w14:textId="77777777">
                    <w:pPr>
                      <w:jc w:val="right"/>
                      <w:rPr>
                        <w:rFonts w:ascii="Arial" w:hAnsi="Arial" w:cs="Arial"/>
                        <w:sz w:val="20"/>
                        <w:szCs w:val="20"/>
                      </w:rPr>
                    </w:pPr>
                    <w:r w:rsidRPr="00C335F6">
                      <w:rPr>
                        <w:rFonts w:ascii="Arial" w:hAnsi="Arial" w:cs="Arial"/>
                        <w:sz w:val="20"/>
                        <w:szCs w:val="20"/>
                      </w:rPr>
                      <w:t>Ulster County Economic Development Alliance</w:t>
                    </w:r>
                  </w:p>
                  <w:p w:rsidRPr="00C335F6" w:rsidR="00047D8B" w:rsidP="00047D8B" w:rsidRDefault="00E97B7F" w14:paraId="2367EE62" w14:textId="77777777">
                    <w:pPr>
                      <w:jc w:val="right"/>
                      <w:rPr>
                        <w:rFonts w:ascii="Arial" w:hAnsi="Arial" w:cs="Arial"/>
                        <w:sz w:val="20"/>
                        <w:szCs w:val="20"/>
                      </w:rPr>
                    </w:pPr>
                    <w:r w:rsidRPr="00C335F6">
                      <w:rPr>
                        <w:rFonts w:ascii="Arial" w:hAnsi="Arial" w:cs="Arial"/>
                        <w:sz w:val="20"/>
                        <w:szCs w:val="20"/>
                      </w:rPr>
                      <w:t>P.O. Box 1800, 244 Fair Street</w:t>
                    </w:r>
                  </w:p>
                  <w:p w:rsidRPr="00C335F6" w:rsidR="00047D8B" w:rsidP="00047D8B" w:rsidRDefault="00E97B7F" w14:paraId="62BCAEE3" w14:textId="77777777">
                    <w:pPr>
                      <w:jc w:val="right"/>
                      <w:rPr>
                        <w:rFonts w:ascii="Arial" w:hAnsi="Arial" w:cs="Arial"/>
                        <w:sz w:val="20"/>
                        <w:szCs w:val="20"/>
                      </w:rPr>
                    </w:pPr>
                    <w:r w:rsidRPr="00C335F6">
                      <w:rPr>
                        <w:rFonts w:ascii="Arial" w:hAnsi="Arial" w:cs="Arial"/>
                        <w:sz w:val="20"/>
                        <w:szCs w:val="20"/>
                      </w:rPr>
                      <w:t>Kingston, NY  12402-1800</w:t>
                    </w:r>
                  </w:p>
                  <w:p w:rsidRPr="00C335F6" w:rsidR="00047D8B" w:rsidP="00047D8B" w:rsidRDefault="00E97B7F" w14:paraId="70E9AC76" w14:textId="77777777">
                    <w:pPr>
                      <w:jc w:val="right"/>
                      <w:rPr>
                        <w:rFonts w:ascii="Arial" w:hAnsi="Arial" w:cs="Arial"/>
                        <w:sz w:val="20"/>
                        <w:szCs w:val="20"/>
                      </w:rPr>
                    </w:pPr>
                    <w:r w:rsidRPr="00C335F6">
                      <w:rPr>
                        <w:rFonts w:ascii="Arial" w:hAnsi="Arial" w:cs="Arial"/>
                        <w:sz w:val="20"/>
                        <w:szCs w:val="20"/>
                      </w:rPr>
                      <w:t>Tel:  845.340.3556</w:t>
                    </w:r>
                  </w:p>
                </w:txbxContent>
              </v:textbox>
            </v:shape>
          </w:pict>
        </mc:Fallback>
      </mc:AlternateContent>
    </w:r>
    <w:r>
      <w:rPr>
        <w:noProof/>
      </w:rPr>
      <w:drawing>
        <wp:anchor distT="0" distB="0" distL="114300" distR="114300" simplePos="0" relativeHeight="251658240" behindDoc="1" locked="0" layoutInCell="1" allowOverlap="1" wp14:anchorId="7394FA02" wp14:editId="35481E08">
          <wp:simplePos x="0" y="0"/>
          <wp:positionH relativeFrom="column">
            <wp:posOffset>5257800</wp:posOffset>
          </wp:positionH>
          <wp:positionV relativeFrom="paragraph">
            <wp:posOffset>-45720</wp:posOffset>
          </wp:positionV>
          <wp:extent cx="1352550" cy="1333500"/>
          <wp:effectExtent l="0" t="0" r="0" b="0"/>
          <wp:wrapTight wrapText="bothSides">
            <wp:wrapPolygon edited="0">
              <wp:start x="8823" y="0"/>
              <wp:lineTo x="6389" y="617"/>
              <wp:lineTo x="2130" y="3703"/>
              <wp:lineTo x="1825" y="9874"/>
              <wp:lineTo x="0" y="14811"/>
              <wp:lineTo x="0" y="15429"/>
              <wp:lineTo x="5476" y="19749"/>
              <wp:lineTo x="5476" y="20057"/>
              <wp:lineTo x="8823" y="21291"/>
              <wp:lineTo x="9431" y="21291"/>
              <wp:lineTo x="11865" y="21291"/>
              <wp:lineTo x="13082" y="21291"/>
              <wp:lineTo x="16124" y="20057"/>
              <wp:lineTo x="15820" y="19749"/>
              <wp:lineTo x="21296" y="15429"/>
              <wp:lineTo x="21296" y="14811"/>
              <wp:lineTo x="19166" y="9874"/>
              <wp:lineTo x="19470" y="3703"/>
              <wp:lineTo x="14603" y="309"/>
              <wp:lineTo x="12169" y="0"/>
              <wp:lineTo x="8823" y="0"/>
            </wp:wrapPolygon>
          </wp:wrapTight>
          <wp:docPr id="3" name="Picture 3" descr="final UC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UCED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7F"/>
    <w:rsid w:val="00001C5C"/>
    <w:rsid w:val="0004467A"/>
    <w:rsid w:val="00047D8B"/>
    <w:rsid w:val="00063801"/>
    <w:rsid w:val="00075572"/>
    <w:rsid w:val="000A619F"/>
    <w:rsid w:val="000A6847"/>
    <w:rsid w:val="000D4220"/>
    <w:rsid w:val="00125AEF"/>
    <w:rsid w:val="00126222"/>
    <w:rsid w:val="00143A49"/>
    <w:rsid w:val="00150E37"/>
    <w:rsid w:val="0015617C"/>
    <w:rsid w:val="001C3B9A"/>
    <w:rsid w:val="001F1A9A"/>
    <w:rsid w:val="00201C38"/>
    <w:rsid w:val="002030D7"/>
    <w:rsid w:val="002041BE"/>
    <w:rsid w:val="00222A37"/>
    <w:rsid w:val="00275A97"/>
    <w:rsid w:val="002810D9"/>
    <w:rsid w:val="00285B16"/>
    <w:rsid w:val="00287638"/>
    <w:rsid w:val="002921AE"/>
    <w:rsid w:val="00292D58"/>
    <w:rsid w:val="00296735"/>
    <w:rsid w:val="002B6F4A"/>
    <w:rsid w:val="002C174D"/>
    <w:rsid w:val="002F379F"/>
    <w:rsid w:val="002F6335"/>
    <w:rsid w:val="00337BE4"/>
    <w:rsid w:val="00337FD1"/>
    <w:rsid w:val="00343AA9"/>
    <w:rsid w:val="003442C8"/>
    <w:rsid w:val="0035102E"/>
    <w:rsid w:val="00361A97"/>
    <w:rsid w:val="00383C7C"/>
    <w:rsid w:val="003A0BC0"/>
    <w:rsid w:val="003B79FE"/>
    <w:rsid w:val="003B7F82"/>
    <w:rsid w:val="003C2606"/>
    <w:rsid w:val="003C75DA"/>
    <w:rsid w:val="003D227C"/>
    <w:rsid w:val="003F5D7E"/>
    <w:rsid w:val="00445F65"/>
    <w:rsid w:val="0047028A"/>
    <w:rsid w:val="004910E7"/>
    <w:rsid w:val="004A58FE"/>
    <w:rsid w:val="004A5976"/>
    <w:rsid w:val="004B556C"/>
    <w:rsid w:val="004C7034"/>
    <w:rsid w:val="004E6B22"/>
    <w:rsid w:val="004F3A8B"/>
    <w:rsid w:val="0051210B"/>
    <w:rsid w:val="00534180"/>
    <w:rsid w:val="0055649D"/>
    <w:rsid w:val="0056614C"/>
    <w:rsid w:val="005A696F"/>
    <w:rsid w:val="005C78BE"/>
    <w:rsid w:val="00605D63"/>
    <w:rsid w:val="00614742"/>
    <w:rsid w:val="006428CB"/>
    <w:rsid w:val="00653D77"/>
    <w:rsid w:val="006F6046"/>
    <w:rsid w:val="007167AF"/>
    <w:rsid w:val="007217A9"/>
    <w:rsid w:val="007320A9"/>
    <w:rsid w:val="00744F9E"/>
    <w:rsid w:val="007518CF"/>
    <w:rsid w:val="00755317"/>
    <w:rsid w:val="0076436D"/>
    <w:rsid w:val="007811FF"/>
    <w:rsid w:val="00794198"/>
    <w:rsid w:val="0079663D"/>
    <w:rsid w:val="007A2C41"/>
    <w:rsid w:val="007B16AE"/>
    <w:rsid w:val="007B4387"/>
    <w:rsid w:val="007B7C76"/>
    <w:rsid w:val="007C7EC6"/>
    <w:rsid w:val="007D078C"/>
    <w:rsid w:val="008012DC"/>
    <w:rsid w:val="00816623"/>
    <w:rsid w:val="00830661"/>
    <w:rsid w:val="00844CBE"/>
    <w:rsid w:val="0084667C"/>
    <w:rsid w:val="0087269B"/>
    <w:rsid w:val="00892F8D"/>
    <w:rsid w:val="0089568C"/>
    <w:rsid w:val="00895E2D"/>
    <w:rsid w:val="008970A8"/>
    <w:rsid w:val="008A2D24"/>
    <w:rsid w:val="008A32CC"/>
    <w:rsid w:val="008B1445"/>
    <w:rsid w:val="008D4B89"/>
    <w:rsid w:val="008E38E3"/>
    <w:rsid w:val="008F73F6"/>
    <w:rsid w:val="00934D45"/>
    <w:rsid w:val="00950433"/>
    <w:rsid w:val="00951371"/>
    <w:rsid w:val="009632D5"/>
    <w:rsid w:val="00965967"/>
    <w:rsid w:val="00972F83"/>
    <w:rsid w:val="00987E3E"/>
    <w:rsid w:val="00995114"/>
    <w:rsid w:val="0099584B"/>
    <w:rsid w:val="009B50B8"/>
    <w:rsid w:val="009C01F1"/>
    <w:rsid w:val="009C5640"/>
    <w:rsid w:val="009D0435"/>
    <w:rsid w:val="009E726A"/>
    <w:rsid w:val="00A0120C"/>
    <w:rsid w:val="00A13551"/>
    <w:rsid w:val="00A14D6D"/>
    <w:rsid w:val="00A419F8"/>
    <w:rsid w:val="00A64D39"/>
    <w:rsid w:val="00A8617C"/>
    <w:rsid w:val="00AD733E"/>
    <w:rsid w:val="00AF652B"/>
    <w:rsid w:val="00B039B6"/>
    <w:rsid w:val="00B21DC2"/>
    <w:rsid w:val="00B269BA"/>
    <w:rsid w:val="00B33E16"/>
    <w:rsid w:val="00B43642"/>
    <w:rsid w:val="00B615CA"/>
    <w:rsid w:val="00B93FB9"/>
    <w:rsid w:val="00BB243B"/>
    <w:rsid w:val="00BD5311"/>
    <w:rsid w:val="00BE0605"/>
    <w:rsid w:val="00BE61C1"/>
    <w:rsid w:val="00C01ABA"/>
    <w:rsid w:val="00C05967"/>
    <w:rsid w:val="00C52695"/>
    <w:rsid w:val="00C6742E"/>
    <w:rsid w:val="00C70D1D"/>
    <w:rsid w:val="00CA090D"/>
    <w:rsid w:val="00CA47BB"/>
    <w:rsid w:val="00CA557C"/>
    <w:rsid w:val="00D01C64"/>
    <w:rsid w:val="00D0200B"/>
    <w:rsid w:val="00D232E3"/>
    <w:rsid w:val="00D24448"/>
    <w:rsid w:val="00D32BF3"/>
    <w:rsid w:val="00D3359E"/>
    <w:rsid w:val="00D33747"/>
    <w:rsid w:val="00D3471A"/>
    <w:rsid w:val="00D5562B"/>
    <w:rsid w:val="00D97A42"/>
    <w:rsid w:val="00DA60B7"/>
    <w:rsid w:val="00DC78FB"/>
    <w:rsid w:val="00DD3D37"/>
    <w:rsid w:val="00DF6594"/>
    <w:rsid w:val="00E01A37"/>
    <w:rsid w:val="00E154CB"/>
    <w:rsid w:val="00E31D81"/>
    <w:rsid w:val="00E67358"/>
    <w:rsid w:val="00E91783"/>
    <w:rsid w:val="00E9438F"/>
    <w:rsid w:val="00E96EE1"/>
    <w:rsid w:val="00E97B7F"/>
    <w:rsid w:val="00EB2350"/>
    <w:rsid w:val="00EC61B5"/>
    <w:rsid w:val="00EE39A1"/>
    <w:rsid w:val="00F1570E"/>
    <w:rsid w:val="00F33CD2"/>
    <w:rsid w:val="00F34BB7"/>
    <w:rsid w:val="00F369C8"/>
    <w:rsid w:val="00F46C86"/>
    <w:rsid w:val="00F706A7"/>
    <w:rsid w:val="00F84A2A"/>
    <w:rsid w:val="00FA753A"/>
    <w:rsid w:val="00FC2B82"/>
    <w:rsid w:val="00FD54B0"/>
    <w:rsid w:val="03AD8D6A"/>
    <w:rsid w:val="03E072D6"/>
    <w:rsid w:val="071698A1"/>
    <w:rsid w:val="076309C3"/>
    <w:rsid w:val="0844D2BC"/>
    <w:rsid w:val="0B85A672"/>
    <w:rsid w:val="0BB4E322"/>
    <w:rsid w:val="0CEDC29E"/>
    <w:rsid w:val="0D5ED0D0"/>
    <w:rsid w:val="0EDD1AF4"/>
    <w:rsid w:val="10B68757"/>
    <w:rsid w:val="11FB665D"/>
    <w:rsid w:val="13B5A9B8"/>
    <w:rsid w:val="14569588"/>
    <w:rsid w:val="165C0FA6"/>
    <w:rsid w:val="16AB26CA"/>
    <w:rsid w:val="188A9676"/>
    <w:rsid w:val="18EDFFF2"/>
    <w:rsid w:val="19A0A3DC"/>
    <w:rsid w:val="1C2B6318"/>
    <w:rsid w:val="1CB55B19"/>
    <w:rsid w:val="1F626C62"/>
    <w:rsid w:val="24F4F2ED"/>
    <w:rsid w:val="292EC446"/>
    <w:rsid w:val="297B602C"/>
    <w:rsid w:val="2B96E8C3"/>
    <w:rsid w:val="365F0EE2"/>
    <w:rsid w:val="369ECE1C"/>
    <w:rsid w:val="376AEF62"/>
    <w:rsid w:val="3850F347"/>
    <w:rsid w:val="392437CF"/>
    <w:rsid w:val="3AF5D71F"/>
    <w:rsid w:val="3D5EAB4C"/>
    <w:rsid w:val="426F8B7A"/>
    <w:rsid w:val="43BF7480"/>
    <w:rsid w:val="451CA6E6"/>
    <w:rsid w:val="461007E0"/>
    <w:rsid w:val="4B0BECE8"/>
    <w:rsid w:val="4DDE0CB3"/>
    <w:rsid w:val="4EC01711"/>
    <w:rsid w:val="4ED824BC"/>
    <w:rsid w:val="507E508A"/>
    <w:rsid w:val="58345275"/>
    <w:rsid w:val="5B79FE47"/>
    <w:rsid w:val="5C6718D2"/>
    <w:rsid w:val="617E358E"/>
    <w:rsid w:val="6406641F"/>
    <w:rsid w:val="657CAA92"/>
    <w:rsid w:val="65C1A181"/>
    <w:rsid w:val="66ACE679"/>
    <w:rsid w:val="6717692F"/>
    <w:rsid w:val="6A9850D9"/>
    <w:rsid w:val="6C4EE8D4"/>
    <w:rsid w:val="6CAB2B3B"/>
    <w:rsid w:val="6D0AE6FB"/>
    <w:rsid w:val="73045E72"/>
    <w:rsid w:val="75D85542"/>
    <w:rsid w:val="75E73AB5"/>
    <w:rsid w:val="75FEA8CF"/>
    <w:rsid w:val="763665E1"/>
    <w:rsid w:val="781AECBB"/>
    <w:rsid w:val="79E43F27"/>
    <w:rsid w:val="7BCE9717"/>
    <w:rsid w:val="7C3FB964"/>
    <w:rsid w:val="7DA5364F"/>
    <w:rsid w:val="7FBE13C9"/>
    <w:rsid w:val="7FC863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55BB"/>
  <w15:chartTrackingRefBased/>
  <w15:docId w15:val="{2200D437-291C-4F74-8C65-028992178F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5562B"/>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E97B7F"/>
    <w:pPr>
      <w:tabs>
        <w:tab w:val="center" w:pos="4320"/>
        <w:tab w:val="right" w:pos="8640"/>
      </w:tabs>
    </w:pPr>
  </w:style>
  <w:style w:type="character" w:styleId="HeaderChar" w:customStyle="1">
    <w:name w:val="Header Char"/>
    <w:basedOn w:val="DefaultParagraphFont"/>
    <w:link w:val="Header"/>
    <w:rsid w:val="00E97B7F"/>
    <w:rPr>
      <w:rFonts w:ascii="Times New Roman" w:hAnsi="Times New Roman" w:eastAsia="Times New Roman" w:cs="Times New Roman"/>
      <w:sz w:val="24"/>
      <w:szCs w:val="24"/>
    </w:rPr>
  </w:style>
  <w:style w:type="paragraph" w:styleId="Footer">
    <w:name w:val="footer"/>
    <w:basedOn w:val="Normal"/>
    <w:link w:val="FooterChar"/>
    <w:uiPriority w:val="99"/>
    <w:rsid w:val="00E97B7F"/>
    <w:pPr>
      <w:tabs>
        <w:tab w:val="center" w:pos="4320"/>
        <w:tab w:val="right" w:pos="8640"/>
      </w:tabs>
    </w:pPr>
  </w:style>
  <w:style w:type="character" w:styleId="FooterChar" w:customStyle="1">
    <w:name w:val="Footer Char"/>
    <w:basedOn w:val="DefaultParagraphFont"/>
    <w:link w:val="Footer"/>
    <w:uiPriority w:val="99"/>
    <w:rsid w:val="00E97B7F"/>
    <w:rPr>
      <w:rFonts w:ascii="Times New Roman" w:hAnsi="Times New Roman" w:eastAsia="Times New Roman" w:cs="Times New Roman"/>
      <w:sz w:val="24"/>
      <w:szCs w:val="24"/>
    </w:rPr>
  </w:style>
  <w:style w:type="character" w:styleId="Hyperlink">
    <w:name w:val="Hyperlink"/>
    <w:rsid w:val="00E97B7F"/>
    <w:rPr>
      <w:color w:val="0000FF"/>
      <w:u w:val="single"/>
    </w:rPr>
  </w:style>
  <w:style w:type="character" w:styleId="FollowedHyperlink">
    <w:name w:val="FollowedHyperlink"/>
    <w:basedOn w:val="DefaultParagraphFont"/>
    <w:uiPriority w:val="99"/>
    <w:semiHidden/>
    <w:unhideWhenUsed/>
    <w:rsid w:val="00C52695"/>
    <w:rPr>
      <w:color w:val="954F72" w:themeColor="followedHyperlink"/>
      <w:u w:val="single"/>
    </w:rPr>
  </w:style>
  <w:style w:type="character" w:styleId="UnresolvedMention">
    <w:name w:val="Unresolved Mention"/>
    <w:basedOn w:val="DefaultParagraphFont"/>
    <w:uiPriority w:val="99"/>
    <w:semiHidden/>
    <w:unhideWhenUsed/>
    <w:rsid w:val="00950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68525">
      <w:bodyDiv w:val="1"/>
      <w:marLeft w:val="0"/>
      <w:marRight w:val="0"/>
      <w:marTop w:val="0"/>
      <w:marBottom w:val="0"/>
      <w:divBdr>
        <w:top w:val="none" w:sz="0" w:space="0" w:color="auto"/>
        <w:left w:val="none" w:sz="0" w:space="0" w:color="auto"/>
        <w:bottom w:val="none" w:sz="0" w:space="0" w:color="auto"/>
        <w:right w:val="none" w:sz="0" w:space="0" w:color="auto"/>
      </w:divBdr>
    </w:div>
    <w:div w:id="291635563">
      <w:bodyDiv w:val="1"/>
      <w:marLeft w:val="0"/>
      <w:marRight w:val="0"/>
      <w:marTop w:val="0"/>
      <w:marBottom w:val="0"/>
      <w:divBdr>
        <w:top w:val="none" w:sz="0" w:space="0" w:color="auto"/>
        <w:left w:val="none" w:sz="0" w:space="0" w:color="auto"/>
        <w:bottom w:val="none" w:sz="0" w:space="0" w:color="auto"/>
        <w:right w:val="none" w:sz="0" w:space="0" w:color="auto"/>
      </w:divBdr>
    </w:div>
    <w:div w:id="517936753">
      <w:bodyDiv w:val="1"/>
      <w:marLeft w:val="0"/>
      <w:marRight w:val="0"/>
      <w:marTop w:val="0"/>
      <w:marBottom w:val="0"/>
      <w:divBdr>
        <w:top w:val="none" w:sz="0" w:space="0" w:color="auto"/>
        <w:left w:val="none" w:sz="0" w:space="0" w:color="auto"/>
        <w:bottom w:val="none" w:sz="0" w:space="0" w:color="auto"/>
        <w:right w:val="none" w:sz="0" w:space="0" w:color="auto"/>
      </w:divBdr>
      <w:divsChild>
        <w:div w:id="4212364">
          <w:marLeft w:val="0"/>
          <w:marRight w:val="0"/>
          <w:marTop w:val="0"/>
          <w:marBottom w:val="0"/>
          <w:divBdr>
            <w:top w:val="none" w:sz="0" w:space="0" w:color="auto"/>
            <w:left w:val="none" w:sz="0" w:space="0" w:color="auto"/>
            <w:bottom w:val="none" w:sz="0" w:space="0" w:color="auto"/>
            <w:right w:val="none" w:sz="0" w:space="0" w:color="auto"/>
          </w:divBdr>
        </w:div>
        <w:div w:id="76709180">
          <w:marLeft w:val="0"/>
          <w:marRight w:val="0"/>
          <w:marTop w:val="0"/>
          <w:marBottom w:val="0"/>
          <w:divBdr>
            <w:top w:val="none" w:sz="0" w:space="0" w:color="auto"/>
            <w:left w:val="none" w:sz="0" w:space="0" w:color="auto"/>
            <w:bottom w:val="none" w:sz="0" w:space="0" w:color="auto"/>
            <w:right w:val="none" w:sz="0" w:space="0" w:color="auto"/>
          </w:divBdr>
        </w:div>
        <w:div w:id="80641148">
          <w:marLeft w:val="0"/>
          <w:marRight w:val="0"/>
          <w:marTop w:val="0"/>
          <w:marBottom w:val="0"/>
          <w:divBdr>
            <w:top w:val="none" w:sz="0" w:space="0" w:color="auto"/>
            <w:left w:val="none" w:sz="0" w:space="0" w:color="auto"/>
            <w:bottom w:val="none" w:sz="0" w:space="0" w:color="auto"/>
            <w:right w:val="none" w:sz="0" w:space="0" w:color="auto"/>
          </w:divBdr>
        </w:div>
        <w:div w:id="144051938">
          <w:marLeft w:val="0"/>
          <w:marRight w:val="0"/>
          <w:marTop w:val="0"/>
          <w:marBottom w:val="0"/>
          <w:divBdr>
            <w:top w:val="none" w:sz="0" w:space="0" w:color="auto"/>
            <w:left w:val="none" w:sz="0" w:space="0" w:color="auto"/>
            <w:bottom w:val="none" w:sz="0" w:space="0" w:color="auto"/>
            <w:right w:val="none" w:sz="0" w:space="0" w:color="auto"/>
          </w:divBdr>
        </w:div>
        <w:div w:id="195656238">
          <w:marLeft w:val="0"/>
          <w:marRight w:val="0"/>
          <w:marTop w:val="0"/>
          <w:marBottom w:val="0"/>
          <w:divBdr>
            <w:top w:val="none" w:sz="0" w:space="0" w:color="auto"/>
            <w:left w:val="none" w:sz="0" w:space="0" w:color="auto"/>
            <w:bottom w:val="none" w:sz="0" w:space="0" w:color="auto"/>
            <w:right w:val="none" w:sz="0" w:space="0" w:color="auto"/>
          </w:divBdr>
        </w:div>
        <w:div w:id="315963674">
          <w:marLeft w:val="0"/>
          <w:marRight w:val="0"/>
          <w:marTop w:val="0"/>
          <w:marBottom w:val="0"/>
          <w:divBdr>
            <w:top w:val="none" w:sz="0" w:space="0" w:color="auto"/>
            <w:left w:val="none" w:sz="0" w:space="0" w:color="auto"/>
            <w:bottom w:val="none" w:sz="0" w:space="0" w:color="auto"/>
            <w:right w:val="none" w:sz="0" w:space="0" w:color="auto"/>
          </w:divBdr>
        </w:div>
        <w:div w:id="318463253">
          <w:marLeft w:val="0"/>
          <w:marRight w:val="0"/>
          <w:marTop w:val="0"/>
          <w:marBottom w:val="0"/>
          <w:divBdr>
            <w:top w:val="none" w:sz="0" w:space="0" w:color="auto"/>
            <w:left w:val="none" w:sz="0" w:space="0" w:color="auto"/>
            <w:bottom w:val="none" w:sz="0" w:space="0" w:color="auto"/>
            <w:right w:val="none" w:sz="0" w:space="0" w:color="auto"/>
          </w:divBdr>
        </w:div>
        <w:div w:id="388459027">
          <w:marLeft w:val="0"/>
          <w:marRight w:val="0"/>
          <w:marTop w:val="0"/>
          <w:marBottom w:val="0"/>
          <w:divBdr>
            <w:top w:val="none" w:sz="0" w:space="0" w:color="auto"/>
            <w:left w:val="none" w:sz="0" w:space="0" w:color="auto"/>
            <w:bottom w:val="none" w:sz="0" w:space="0" w:color="auto"/>
            <w:right w:val="none" w:sz="0" w:space="0" w:color="auto"/>
          </w:divBdr>
        </w:div>
        <w:div w:id="393310084">
          <w:marLeft w:val="0"/>
          <w:marRight w:val="0"/>
          <w:marTop w:val="0"/>
          <w:marBottom w:val="0"/>
          <w:divBdr>
            <w:top w:val="none" w:sz="0" w:space="0" w:color="auto"/>
            <w:left w:val="none" w:sz="0" w:space="0" w:color="auto"/>
            <w:bottom w:val="none" w:sz="0" w:space="0" w:color="auto"/>
            <w:right w:val="none" w:sz="0" w:space="0" w:color="auto"/>
          </w:divBdr>
        </w:div>
        <w:div w:id="395662464">
          <w:marLeft w:val="0"/>
          <w:marRight w:val="0"/>
          <w:marTop w:val="0"/>
          <w:marBottom w:val="0"/>
          <w:divBdr>
            <w:top w:val="none" w:sz="0" w:space="0" w:color="auto"/>
            <w:left w:val="none" w:sz="0" w:space="0" w:color="auto"/>
            <w:bottom w:val="none" w:sz="0" w:space="0" w:color="auto"/>
            <w:right w:val="none" w:sz="0" w:space="0" w:color="auto"/>
          </w:divBdr>
        </w:div>
        <w:div w:id="453209884">
          <w:marLeft w:val="0"/>
          <w:marRight w:val="0"/>
          <w:marTop w:val="0"/>
          <w:marBottom w:val="0"/>
          <w:divBdr>
            <w:top w:val="none" w:sz="0" w:space="0" w:color="auto"/>
            <w:left w:val="none" w:sz="0" w:space="0" w:color="auto"/>
            <w:bottom w:val="none" w:sz="0" w:space="0" w:color="auto"/>
            <w:right w:val="none" w:sz="0" w:space="0" w:color="auto"/>
          </w:divBdr>
        </w:div>
        <w:div w:id="565262824">
          <w:marLeft w:val="0"/>
          <w:marRight w:val="0"/>
          <w:marTop w:val="0"/>
          <w:marBottom w:val="0"/>
          <w:divBdr>
            <w:top w:val="none" w:sz="0" w:space="0" w:color="auto"/>
            <w:left w:val="none" w:sz="0" w:space="0" w:color="auto"/>
            <w:bottom w:val="none" w:sz="0" w:space="0" w:color="auto"/>
            <w:right w:val="none" w:sz="0" w:space="0" w:color="auto"/>
          </w:divBdr>
        </w:div>
        <w:div w:id="592472986">
          <w:marLeft w:val="0"/>
          <w:marRight w:val="0"/>
          <w:marTop w:val="0"/>
          <w:marBottom w:val="0"/>
          <w:divBdr>
            <w:top w:val="none" w:sz="0" w:space="0" w:color="auto"/>
            <w:left w:val="none" w:sz="0" w:space="0" w:color="auto"/>
            <w:bottom w:val="none" w:sz="0" w:space="0" w:color="auto"/>
            <w:right w:val="none" w:sz="0" w:space="0" w:color="auto"/>
          </w:divBdr>
        </w:div>
        <w:div w:id="730228330">
          <w:marLeft w:val="0"/>
          <w:marRight w:val="0"/>
          <w:marTop w:val="0"/>
          <w:marBottom w:val="0"/>
          <w:divBdr>
            <w:top w:val="none" w:sz="0" w:space="0" w:color="auto"/>
            <w:left w:val="none" w:sz="0" w:space="0" w:color="auto"/>
            <w:bottom w:val="none" w:sz="0" w:space="0" w:color="auto"/>
            <w:right w:val="none" w:sz="0" w:space="0" w:color="auto"/>
          </w:divBdr>
        </w:div>
        <w:div w:id="738788728">
          <w:marLeft w:val="0"/>
          <w:marRight w:val="0"/>
          <w:marTop w:val="0"/>
          <w:marBottom w:val="0"/>
          <w:divBdr>
            <w:top w:val="none" w:sz="0" w:space="0" w:color="auto"/>
            <w:left w:val="none" w:sz="0" w:space="0" w:color="auto"/>
            <w:bottom w:val="none" w:sz="0" w:space="0" w:color="auto"/>
            <w:right w:val="none" w:sz="0" w:space="0" w:color="auto"/>
          </w:divBdr>
        </w:div>
        <w:div w:id="827479699">
          <w:marLeft w:val="0"/>
          <w:marRight w:val="0"/>
          <w:marTop w:val="0"/>
          <w:marBottom w:val="0"/>
          <w:divBdr>
            <w:top w:val="none" w:sz="0" w:space="0" w:color="auto"/>
            <w:left w:val="none" w:sz="0" w:space="0" w:color="auto"/>
            <w:bottom w:val="none" w:sz="0" w:space="0" w:color="auto"/>
            <w:right w:val="none" w:sz="0" w:space="0" w:color="auto"/>
          </w:divBdr>
        </w:div>
        <w:div w:id="1251431484">
          <w:marLeft w:val="0"/>
          <w:marRight w:val="0"/>
          <w:marTop w:val="0"/>
          <w:marBottom w:val="0"/>
          <w:divBdr>
            <w:top w:val="none" w:sz="0" w:space="0" w:color="auto"/>
            <w:left w:val="none" w:sz="0" w:space="0" w:color="auto"/>
            <w:bottom w:val="none" w:sz="0" w:space="0" w:color="auto"/>
            <w:right w:val="none" w:sz="0" w:space="0" w:color="auto"/>
          </w:divBdr>
        </w:div>
        <w:div w:id="1289554738">
          <w:marLeft w:val="0"/>
          <w:marRight w:val="0"/>
          <w:marTop w:val="0"/>
          <w:marBottom w:val="0"/>
          <w:divBdr>
            <w:top w:val="none" w:sz="0" w:space="0" w:color="auto"/>
            <w:left w:val="none" w:sz="0" w:space="0" w:color="auto"/>
            <w:bottom w:val="none" w:sz="0" w:space="0" w:color="auto"/>
            <w:right w:val="none" w:sz="0" w:space="0" w:color="auto"/>
          </w:divBdr>
        </w:div>
        <w:div w:id="1463038088">
          <w:marLeft w:val="0"/>
          <w:marRight w:val="0"/>
          <w:marTop w:val="0"/>
          <w:marBottom w:val="0"/>
          <w:divBdr>
            <w:top w:val="none" w:sz="0" w:space="0" w:color="auto"/>
            <w:left w:val="none" w:sz="0" w:space="0" w:color="auto"/>
            <w:bottom w:val="none" w:sz="0" w:space="0" w:color="auto"/>
            <w:right w:val="none" w:sz="0" w:space="0" w:color="auto"/>
          </w:divBdr>
        </w:div>
        <w:div w:id="1682202244">
          <w:marLeft w:val="0"/>
          <w:marRight w:val="0"/>
          <w:marTop w:val="0"/>
          <w:marBottom w:val="0"/>
          <w:divBdr>
            <w:top w:val="none" w:sz="0" w:space="0" w:color="auto"/>
            <w:left w:val="none" w:sz="0" w:space="0" w:color="auto"/>
            <w:bottom w:val="none" w:sz="0" w:space="0" w:color="auto"/>
            <w:right w:val="none" w:sz="0" w:space="0" w:color="auto"/>
          </w:divBdr>
        </w:div>
        <w:div w:id="1811746177">
          <w:marLeft w:val="0"/>
          <w:marRight w:val="0"/>
          <w:marTop w:val="0"/>
          <w:marBottom w:val="0"/>
          <w:divBdr>
            <w:top w:val="none" w:sz="0" w:space="0" w:color="auto"/>
            <w:left w:val="none" w:sz="0" w:space="0" w:color="auto"/>
            <w:bottom w:val="none" w:sz="0" w:space="0" w:color="auto"/>
            <w:right w:val="none" w:sz="0" w:space="0" w:color="auto"/>
          </w:divBdr>
        </w:div>
        <w:div w:id="1893274695">
          <w:marLeft w:val="0"/>
          <w:marRight w:val="0"/>
          <w:marTop w:val="0"/>
          <w:marBottom w:val="0"/>
          <w:divBdr>
            <w:top w:val="none" w:sz="0" w:space="0" w:color="auto"/>
            <w:left w:val="none" w:sz="0" w:space="0" w:color="auto"/>
            <w:bottom w:val="none" w:sz="0" w:space="0" w:color="auto"/>
            <w:right w:val="none" w:sz="0" w:space="0" w:color="auto"/>
          </w:divBdr>
        </w:div>
        <w:div w:id="1934436799">
          <w:marLeft w:val="0"/>
          <w:marRight w:val="0"/>
          <w:marTop w:val="0"/>
          <w:marBottom w:val="0"/>
          <w:divBdr>
            <w:top w:val="none" w:sz="0" w:space="0" w:color="auto"/>
            <w:left w:val="none" w:sz="0" w:space="0" w:color="auto"/>
            <w:bottom w:val="none" w:sz="0" w:space="0" w:color="auto"/>
            <w:right w:val="none" w:sz="0" w:space="0" w:color="auto"/>
          </w:divBdr>
        </w:div>
        <w:div w:id="2040663883">
          <w:marLeft w:val="0"/>
          <w:marRight w:val="0"/>
          <w:marTop w:val="0"/>
          <w:marBottom w:val="0"/>
          <w:divBdr>
            <w:top w:val="none" w:sz="0" w:space="0" w:color="auto"/>
            <w:left w:val="none" w:sz="0" w:space="0" w:color="auto"/>
            <w:bottom w:val="none" w:sz="0" w:space="0" w:color="auto"/>
            <w:right w:val="none" w:sz="0" w:space="0" w:color="auto"/>
          </w:divBdr>
        </w:div>
      </w:divsChild>
    </w:div>
    <w:div w:id="1051266247">
      <w:bodyDiv w:val="1"/>
      <w:marLeft w:val="0"/>
      <w:marRight w:val="0"/>
      <w:marTop w:val="0"/>
      <w:marBottom w:val="0"/>
      <w:divBdr>
        <w:top w:val="none" w:sz="0" w:space="0" w:color="auto"/>
        <w:left w:val="none" w:sz="0" w:space="0" w:color="auto"/>
        <w:bottom w:val="none" w:sz="0" w:space="0" w:color="auto"/>
        <w:right w:val="none" w:sz="0" w:space="0" w:color="auto"/>
      </w:divBdr>
      <w:divsChild>
        <w:div w:id="1124928821">
          <w:marLeft w:val="0"/>
          <w:marRight w:val="0"/>
          <w:marTop w:val="0"/>
          <w:marBottom w:val="0"/>
          <w:divBdr>
            <w:top w:val="none" w:sz="0" w:space="0" w:color="auto"/>
            <w:left w:val="none" w:sz="0" w:space="0" w:color="auto"/>
            <w:bottom w:val="none" w:sz="0" w:space="0" w:color="auto"/>
            <w:right w:val="none" w:sz="0" w:space="0" w:color="auto"/>
          </w:divBdr>
        </w:div>
      </w:divsChild>
    </w:div>
    <w:div w:id="1089081212">
      <w:bodyDiv w:val="1"/>
      <w:marLeft w:val="0"/>
      <w:marRight w:val="0"/>
      <w:marTop w:val="0"/>
      <w:marBottom w:val="0"/>
      <w:divBdr>
        <w:top w:val="none" w:sz="0" w:space="0" w:color="auto"/>
        <w:left w:val="none" w:sz="0" w:space="0" w:color="auto"/>
        <w:bottom w:val="none" w:sz="0" w:space="0" w:color="auto"/>
        <w:right w:val="none" w:sz="0" w:space="0" w:color="auto"/>
      </w:divBdr>
    </w:div>
    <w:div w:id="1184320635">
      <w:bodyDiv w:val="1"/>
      <w:marLeft w:val="0"/>
      <w:marRight w:val="0"/>
      <w:marTop w:val="0"/>
      <w:marBottom w:val="0"/>
      <w:divBdr>
        <w:top w:val="none" w:sz="0" w:space="0" w:color="auto"/>
        <w:left w:val="none" w:sz="0" w:space="0" w:color="auto"/>
        <w:bottom w:val="none" w:sz="0" w:space="0" w:color="auto"/>
        <w:right w:val="none" w:sz="0" w:space="0" w:color="auto"/>
      </w:divBdr>
      <w:divsChild>
        <w:div w:id="67460530">
          <w:marLeft w:val="0"/>
          <w:marRight w:val="0"/>
          <w:marTop w:val="0"/>
          <w:marBottom w:val="0"/>
          <w:divBdr>
            <w:top w:val="none" w:sz="0" w:space="0" w:color="auto"/>
            <w:left w:val="none" w:sz="0" w:space="0" w:color="auto"/>
            <w:bottom w:val="none" w:sz="0" w:space="0" w:color="auto"/>
            <w:right w:val="none" w:sz="0" w:space="0" w:color="auto"/>
          </w:divBdr>
        </w:div>
        <w:div w:id="280042664">
          <w:marLeft w:val="0"/>
          <w:marRight w:val="0"/>
          <w:marTop w:val="0"/>
          <w:marBottom w:val="0"/>
          <w:divBdr>
            <w:top w:val="none" w:sz="0" w:space="0" w:color="auto"/>
            <w:left w:val="none" w:sz="0" w:space="0" w:color="auto"/>
            <w:bottom w:val="none" w:sz="0" w:space="0" w:color="auto"/>
            <w:right w:val="none" w:sz="0" w:space="0" w:color="auto"/>
          </w:divBdr>
        </w:div>
        <w:div w:id="283736864">
          <w:marLeft w:val="0"/>
          <w:marRight w:val="0"/>
          <w:marTop w:val="0"/>
          <w:marBottom w:val="0"/>
          <w:divBdr>
            <w:top w:val="none" w:sz="0" w:space="0" w:color="auto"/>
            <w:left w:val="none" w:sz="0" w:space="0" w:color="auto"/>
            <w:bottom w:val="none" w:sz="0" w:space="0" w:color="auto"/>
            <w:right w:val="none" w:sz="0" w:space="0" w:color="auto"/>
          </w:divBdr>
        </w:div>
        <w:div w:id="527985947">
          <w:marLeft w:val="0"/>
          <w:marRight w:val="0"/>
          <w:marTop w:val="0"/>
          <w:marBottom w:val="0"/>
          <w:divBdr>
            <w:top w:val="none" w:sz="0" w:space="0" w:color="auto"/>
            <w:left w:val="none" w:sz="0" w:space="0" w:color="auto"/>
            <w:bottom w:val="none" w:sz="0" w:space="0" w:color="auto"/>
            <w:right w:val="none" w:sz="0" w:space="0" w:color="auto"/>
          </w:divBdr>
        </w:div>
        <w:div w:id="601181560">
          <w:marLeft w:val="0"/>
          <w:marRight w:val="0"/>
          <w:marTop w:val="0"/>
          <w:marBottom w:val="0"/>
          <w:divBdr>
            <w:top w:val="none" w:sz="0" w:space="0" w:color="auto"/>
            <w:left w:val="none" w:sz="0" w:space="0" w:color="auto"/>
            <w:bottom w:val="none" w:sz="0" w:space="0" w:color="auto"/>
            <w:right w:val="none" w:sz="0" w:space="0" w:color="auto"/>
          </w:divBdr>
        </w:div>
        <w:div w:id="612397343">
          <w:marLeft w:val="0"/>
          <w:marRight w:val="0"/>
          <w:marTop w:val="0"/>
          <w:marBottom w:val="0"/>
          <w:divBdr>
            <w:top w:val="none" w:sz="0" w:space="0" w:color="auto"/>
            <w:left w:val="none" w:sz="0" w:space="0" w:color="auto"/>
            <w:bottom w:val="none" w:sz="0" w:space="0" w:color="auto"/>
            <w:right w:val="none" w:sz="0" w:space="0" w:color="auto"/>
          </w:divBdr>
        </w:div>
        <w:div w:id="688028916">
          <w:marLeft w:val="0"/>
          <w:marRight w:val="0"/>
          <w:marTop w:val="0"/>
          <w:marBottom w:val="0"/>
          <w:divBdr>
            <w:top w:val="none" w:sz="0" w:space="0" w:color="auto"/>
            <w:left w:val="none" w:sz="0" w:space="0" w:color="auto"/>
            <w:bottom w:val="none" w:sz="0" w:space="0" w:color="auto"/>
            <w:right w:val="none" w:sz="0" w:space="0" w:color="auto"/>
          </w:divBdr>
        </w:div>
        <w:div w:id="701052443">
          <w:marLeft w:val="0"/>
          <w:marRight w:val="0"/>
          <w:marTop w:val="0"/>
          <w:marBottom w:val="0"/>
          <w:divBdr>
            <w:top w:val="none" w:sz="0" w:space="0" w:color="auto"/>
            <w:left w:val="none" w:sz="0" w:space="0" w:color="auto"/>
            <w:bottom w:val="none" w:sz="0" w:space="0" w:color="auto"/>
            <w:right w:val="none" w:sz="0" w:space="0" w:color="auto"/>
          </w:divBdr>
        </w:div>
        <w:div w:id="721366218">
          <w:marLeft w:val="0"/>
          <w:marRight w:val="0"/>
          <w:marTop w:val="0"/>
          <w:marBottom w:val="0"/>
          <w:divBdr>
            <w:top w:val="none" w:sz="0" w:space="0" w:color="auto"/>
            <w:left w:val="none" w:sz="0" w:space="0" w:color="auto"/>
            <w:bottom w:val="none" w:sz="0" w:space="0" w:color="auto"/>
            <w:right w:val="none" w:sz="0" w:space="0" w:color="auto"/>
          </w:divBdr>
        </w:div>
        <w:div w:id="792289220">
          <w:marLeft w:val="0"/>
          <w:marRight w:val="0"/>
          <w:marTop w:val="0"/>
          <w:marBottom w:val="0"/>
          <w:divBdr>
            <w:top w:val="none" w:sz="0" w:space="0" w:color="auto"/>
            <w:left w:val="none" w:sz="0" w:space="0" w:color="auto"/>
            <w:bottom w:val="none" w:sz="0" w:space="0" w:color="auto"/>
            <w:right w:val="none" w:sz="0" w:space="0" w:color="auto"/>
          </w:divBdr>
        </w:div>
        <w:div w:id="809664362">
          <w:marLeft w:val="0"/>
          <w:marRight w:val="0"/>
          <w:marTop w:val="0"/>
          <w:marBottom w:val="0"/>
          <w:divBdr>
            <w:top w:val="none" w:sz="0" w:space="0" w:color="auto"/>
            <w:left w:val="none" w:sz="0" w:space="0" w:color="auto"/>
            <w:bottom w:val="none" w:sz="0" w:space="0" w:color="auto"/>
            <w:right w:val="none" w:sz="0" w:space="0" w:color="auto"/>
          </w:divBdr>
        </w:div>
        <w:div w:id="903371745">
          <w:marLeft w:val="0"/>
          <w:marRight w:val="0"/>
          <w:marTop w:val="0"/>
          <w:marBottom w:val="0"/>
          <w:divBdr>
            <w:top w:val="none" w:sz="0" w:space="0" w:color="auto"/>
            <w:left w:val="none" w:sz="0" w:space="0" w:color="auto"/>
            <w:bottom w:val="none" w:sz="0" w:space="0" w:color="auto"/>
            <w:right w:val="none" w:sz="0" w:space="0" w:color="auto"/>
          </w:divBdr>
        </w:div>
        <w:div w:id="1011644645">
          <w:marLeft w:val="0"/>
          <w:marRight w:val="0"/>
          <w:marTop w:val="0"/>
          <w:marBottom w:val="0"/>
          <w:divBdr>
            <w:top w:val="none" w:sz="0" w:space="0" w:color="auto"/>
            <w:left w:val="none" w:sz="0" w:space="0" w:color="auto"/>
            <w:bottom w:val="none" w:sz="0" w:space="0" w:color="auto"/>
            <w:right w:val="none" w:sz="0" w:space="0" w:color="auto"/>
          </w:divBdr>
        </w:div>
        <w:div w:id="1159267546">
          <w:marLeft w:val="0"/>
          <w:marRight w:val="0"/>
          <w:marTop w:val="0"/>
          <w:marBottom w:val="0"/>
          <w:divBdr>
            <w:top w:val="none" w:sz="0" w:space="0" w:color="auto"/>
            <w:left w:val="none" w:sz="0" w:space="0" w:color="auto"/>
            <w:bottom w:val="none" w:sz="0" w:space="0" w:color="auto"/>
            <w:right w:val="none" w:sz="0" w:space="0" w:color="auto"/>
          </w:divBdr>
        </w:div>
        <w:div w:id="1188982073">
          <w:marLeft w:val="0"/>
          <w:marRight w:val="0"/>
          <w:marTop w:val="0"/>
          <w:marBottom w:val="0"/>
          <w:divBdr>
            <w:top w:val="none" w:sz="0" w:space="0" w:color="auto"/>
            <w:left w:val="none" w:sz="0" w:space="0" w:color="auto"/>
            <w:bottom w:val="none" w:sz="0" w:space="0" w:color="auto"/>
            <w:right w:val="none" w:sz="0" w:space="0" w:color="auto"/>
          </w:divBdr>
        </w:div>
        <w:div w:id="1267075544">
          <w:marLeft w:val="0"/>
          <w:marRight w:val="0"/>
          <w:marTop w:val="0"/>
          <w:marBottom w:val="0"/>
          <w:divBdr>
            <w:top w:val="none" w:sz="0" w:space="0" w:color="auto"/>
            <w:left w:val="none" w:sz="0" w:space="0" w:color="auto"/>
            <w:bottom w:val="none" w:sz="0" w:space="0" w:color="auto"/>
            <w:right w:val="none" w:sz="0" w:space="0" w:color="auto"/>
          </w:divBdr>
        </w:div>
        <w:div w:id="1387879379">
          <w:marLeft w:val="0"/>
          <w:marRight w:val="0"/>
          <w:marTop w:val="0"/>
          <w:marBottom w:val="0"/>
          <w:divBdr>
            <w:top w:val="none" w:sz="0" w:space="0" w:color="auto"/>
            <w:left w:val="none" w:sz="0" w:space="0" w:color="auto"/>
            <w:bottom w:val="none" w:sz="0" w:space="0" w:color="auto"/>
            <w:right w:val="none" w:sz="0" w:space="0" w:color="auto"/>
          </w:divBdr>
        </w:div>
        <w:div w:id="1435898666">
          <w:marLeft w:val="0"/>
          <w:marRight w:val="0"/>
          <w:marTop w:val="0"/>
          <w:marBottom w:val="0"/>
          <w:divBdr>
            <w:top w:val="none" w:sz="0" w:space="0" w:color="auto"/>
            <w:left w:val="none" w:sz="0" w:space="0" w:color="auto"/>
            <w:bottom w:val="none" w:sz="0" w:space="0" w:color="auto"/>
            <w:right w:val="none" w:sz="0" w:space="0" w:color="auto"/>
          </w:divBdr>
        </w:div>
        <w:div w:id="1684017313">
          <w:marLeft w:val="0"/>
          <w:marRight w:val="0"/>
          <w:marTop w:val="0"/>
          <w:marBottom w:val="0"/>
          <w:divBdr>
            <w:top w:val="none" w:sz="0" w:space="0" w:color="auto"/>
            <w:left w:val="none" w:sz="0" w:space="0" w:color="auto"/>
            <w:bottom w:val="none" w:sz="0" w:space="0" w:color="auto"/>
            <w:right w:val="none" w:sz="0" w:space="0" w:color="auto"/>
          </w:divBdr>
        </w:div>
        <w:div w:id="1751654833">
          <w:marLeft w:val="0"/>
          <w:marRight w:val="0"/>
          <w:marTop w:val="0"/>
          <w:marBottom w:val="0"/>
          <w:divBdr>
            <w:top w:val="none" w:sz="0" w:space="0" w:color="auto"/>
            <w:left w:val="none" w:sz="0" w:space="0" w:color="auto"/>
            <w:bottom w:val="none" w:sz="0" w:space="0" w:color="auto"/>
            <w:right w:val="none" w:sz="0" w:space="0" w:color="auto"/>
          </w:divBdr>
        </w:div>
        <w:div w:id="2034378983">
          <w:marLeft w:val="0"/>
          <w:marRight w:val="0"/>
          <w:marTop w:val="0"/>
          <w:marBottom w:val="0"/>
          <w:divBdr>
            <w:top w:val="none" w:sz="0" w:space="0" w:color="auto"/>
            <w:left w:val="none" w:sz="0" w:space="0" w:color="auto"/>
            <w:bottom w:val="none" w:sz="0" w:space="0" w:color="auto"/>
            <w:right w:val="none" w:sz="0" w:space="0" w:color="auto"/>
          </w:divBdr>
        </w:div>
        <w:div w:id="2070031044">
          <w:marLeft w:val="0"/>
          <w:marRight w:val="0"/>
          <w:marTop w:val="0"/>
          <w:marBottom w:val="0"/>
          <w:divBdr>
            <w:top w:val="none" w:sz="0" w:space="0" w:color="auto"/>
            <w:left w:val="none" w:sz="0" w:space="0" w:color="auto"/>
            <w:bottom w:val="none" w:sz="0" w:space="0" w:color="auto"/>
            <w:right w:val="none" w:sz="0" w:space="0" w:color="auto"/>
          </w:divBdr>
        </w:div>
        <w:div w:id="2079352856">
          <w:marLeft w:val="0"/>
          <w:marRight w:val="0"/>
          <w:marTop w:val="0"/>
          <w:marBottom w:val="0"/>
          <w:divBdr>
            <w:top w:val="none" w:sz="0" w:space="0" w:color="auto"/>
            <w:left w:val="none" w:sz="0" w:space="0" w:color="auto"/>
            <w:bottom w:val="none" w:sz="0" w:space="0" w:color="auto"/>
            <w:right w:val="none" w:sz="0" w:space="0" w:color="auto"/>
          </w:divBdr>
        </w:div>
        <w:div w:id="2090879784">
          <w:marLeft w:val="0"/>
          <w:marRight w:val="0"/>
          <w:marTop w:val="0"/>
          <w:marBottom w:val="0"/>
          <w:divBdr>
            <w:top w:val="none" w:sz="0" w:space="0" w:color="auto"/>
            <w:left w:val="none" w:sz="0" w:space="0" w:color="auto"/>
            <w:bottom w:val="none" w:sz="0" w:space="0" w:color="auto"/>
            <w:right w:val="none" w:sz="0" w:space="0" w:color="auto"/>
          </w:divBdr>
        </w:div>
      </w:divsChild>
    </w:div>
    <w:div w:id="1333021356">
      <w:bodyDiv w:val="1"/>
      <w:marLeft w:val="0"/>
      <w:marRight w:val="0"/>
      <w:marTop w:val="0"/>
      <w:marBottom w:val="0"/>
      <w:divBdr>
        <w:top w:val="none" w:sz="0" w:space="0" w:color="auto"/>
        <w:left w:val="none" w:sz="0" w:space="0" w:color="auto"/>
        <w:bottom w:val="none" w:sz="0" w:space="0" w:color="auto"/>
        <w:right w:val="none" w:sz="0" w:space="0" w:color="auto"/>
      </w:divBdr>
    </w:div>
    <w:div w:id="1382553577">
      <w:bodyDiv w:val="1"/>
      <w:marLeft w:val="0"/>
      <w:marRight w:val="0"/>
      <w:marTop w:val="0"/>
      <w:marBottom w:val="0"/>
      <w:divBdr>
        <w:top w:val="none" w:sz="0" w:space="0" w:color="auto"/>
        <w:left w:val="none" w:sz="0" w:space="0" w:color="auto"/>
        <w:bottom w:val="none" w:sz="0" w:space="0" w:color="auto"/>
        <w:right w:val="none" w:sz="0" w:space="0" w:color="auto"/>
      </w:divBdr>
    </w:div>
    <w:div w:id="1517697410">
      <w:bodyDiv w:val="1"/>
      <w:marLeft w:val="0"/>
      <w:marRight w:val="0"/>
      <w:marTop w:val="0"/>
      <w:marBottom w:val="0"/>
      <w:divBdr>
        <w:top w:val="none" w:sz="0" w:space="0" w:color="auto"/>
        <w:left w:val="none" w:sz="0" w:space="0" w:color="auto"/>
        <w:bottom w:val="none" w:sz="0" w:space="0" w:color="auto"/>
        <w:right w:val="none" w:sz="0" w:space="0" w:color="auto"/>
      </w:divBdr>
    </w:div>
    <w:div w:id="1945113555">
      <w:bodyDiv w:val="1"/>
      <w:marLeft w:val="0"/>
      <w:marRight w:val="0"/>
      <w:marTop w:val="0"/>
      <w:marBottom w:val="0"/>
      <w:divBdr>
        <w:top w:val="none" w:sz="0" w:space="0" w:color="auto"/>
        <w:left w:val="none" w:sz="0" w:space="0" w:color="auto"/>
        <w:bottom w:val="none" w:sz="0" w:space="0" w:color="auto"/>
        <w:right w:val="none" w:sz="0" w:space="0" w:color="auto"/>
      </w:divBdr>
      <w:divsChild>
        <w:div w:id="251739803">
          <w:marLeft w:val="0"/>
          <w:marRight w:val="0"/>
          <w:marTop w:val="0"/>
          <w:marBottom w:val="0"/>
          <w:divBdr>
            <w:top w:val="none" w:sz="0" w:space="0" w:color="auto"/>
            <w:left w:val="none" w:sz="0" w:space="0" w:color="auto"/>
            <w:bottom w:val="none" w:sz="0" w:space="0" w:color="auto"/>
            <w:right w:val="none" w:sz="0" w:space="0" w:color="auto"/>
          </w:divBdr>
        </w:div>
        <w:div w:id="522939217">
          <w:marLeft w:val="0"/>
          <w:marRight w:val="0"/>
          <w:marTop w:val="0"/>
          <w:marBottom w:val="0"/>
          <w:divBdr>
            <w:top w:val="none" w:sz="0" w:space="0" w:color="auto"/>
            <w:left w:val="none" w:sz="0" w:space="0" w:color="auto"/>
            <w:bottom w:val="none" w:sz="0" w:space="0" w:color="auto"/>
            <w:right w:val="none" w:sz="0" w:space="0" w:color="auto"/>
          </w:divBdr>
        </w:div>
        <w:div w:id="861089638">
          <w:marLeft w:val="0"/>
          <w:marRight w:val="0"/>
          <w:marTop w:val="0"/>
          <w:marBottom w:val="0"/>
          <w:divBdr>
            <w:top w:val="none" w:sz="0" w:space="0" w:color="auto"/>
            <w:left w:val="none" w:sz="0" w:space="0" w:color="auto"/>
            <w:bottom w:val="none" w:sz="0" w:space="0" w:color="auto"/>
            <w:right w:val="none" w:sz="0" w:space="0" w:color="auto"/>
          </w:divBdr>
        </w:div>
        <w:div w:id="991640379">
          <w:marLeft w:val="0"/>
          <w:marRight w:val="0"/>
          <w:marTop w:val="0"/>
          <w:marBottom w:val="0"/>
          <w:divBdr>
            <w:top w:val="none" w:sz="0" w:space="0" w:color="auto"/>
            <w:left w:val="none" w:sz="0" w:space="0" w:color="auto"/>
            <w:bottom w:val="none" w:sz="0" w:space="0" w:color="auto"/>
            <w:right w:val="none" w:sz="0" w:space="0" w:color="auto"/>
          </w:divBdr>
        </w:div>
        <w:div w:id="1079252062">
          <w:marLeft w:val="0"/>
          <w:marRight w:val="0"/>
          <w:marTop w:val="0"/>
          <w:marBottom w:val="0"/>
          <w:divBdr>
            <w:top w:val="none" w:sz="0" w:space="0" w:color="auto"/>
            <w:left w:val="none" w:sz="0" w:space="0" w:color="auto"/>
            <w:bottom w:val="none" w:sz="0" w:space="0" w:color="auto"/>
            <w:right w:val="none" w:sz="0" w:space="0" w:color="auto"/>
          </w:divBdr>
        </w:div>
        <w:div w:id="1083913304">
          <w:marLeft w:val="0"/>
          <w:marRight w:val="0"/>
          <w:marTop w:val="0"/>
          <w:marBottom w:val="0"/>
          <w:divBdr>
            <w:top w:val="none" w:sz="0" w:space="0" w:color="auto"/>
            <w:left w:val="none" w:sz="0" w:space="0" w:color="auto"/>
            <w:bottom w:val="none" w:sz="0" w:space="0" w:color="auto"/>
            <w:right w:val="none" w:sz="0" w:space="0" w:color="auto"/>
          </w:divBdr>
        </w:div>
        <w:div w:id="1325548270">
          <w:marLeft w:val="0"/>
          <w:marRight w:val="0"/>
          <w:marTop w:val="0"/>
          <w:marBottom w:val="0"/>
          <w:divBdr>
            <w:top w:val="none" w:sz="0" w:space="0" w:color="auto"/>
            <w:left w:val="none" w:sz="0" w:space="0" w:color="auto"/>
            <w:bottom w:val="none" w:sz="0" w:space="0" w:color="auto"/>
            <w:right w:val="none" w:sz="0" w:space="0" w:color="auto"/>
          </w:divBdr>
        </w:div>
        <w:div w:id="1524131719">
          <w:marLeft w:val="0"/>
          <w:marRight w:val="0"/>
          <w:marTop w:val="0"/>
          <w:marBottom w:val="0"/>
          <w:divBdr>
            <w:top w:val="none" w:sz="0" w:space="0" w:color="auto"/>
            <w:left w:val="none" w:sz="0" w:space="0" w:color="auto"/>
            <w:bottom w:val="none" w:sz="0" w:space="0" w:color="auto"/>
            <w:right w:val="none" w:sz="0" w:space="0" w:color="auto"/>
          </w:divBdr>
        </w:div>
        <w:div w:id="1633437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us02web.zoom.us/j/89047784662"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594a126-ae48-49d2-9c44-dde507913f0f">
      <UserInfo>
        <DisplayName>Timothy Weidemann</DisplayName>
        <AccountId>9</AccountId>
        <AccountType/>
      </UserInfo>
    </SharedWithUsers>
    <MediaLengthInSeconds xmlns="a58df785-9696-4fb3-852f-490bb0124867" xsi:nil="true"/>
    <TaxCatchAll xmlns="7594a126-ae48-49d2-9c44-dde507913f0f" xsi:nil="true"/>
    <lcf76f155ced4ddcb4097134ff3c332f xmlns="a58df785-9696-4fb3-852f-490bb01248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9" ma:contentTypeDescription="Create a new document." ma:contentTypeScope="" ma:versionID="28b261fdcec56a2e9edca6c4e8f31ece">
  <xsd:schema xmlns:xsd="http://www.w3.org/2001/XMLSchema" xmlns:xs="http://www.w3.org/2001/XMLSchema" xmlns:p="http://schemas.microsoft.com/office/2006/metadata/properties" xmlns:ns1="http://schemas.microsoft.com/sharepoint/v3" xmlns:ns2="a58df785-9696-4fb3-852f-490bb0124867" xmlns:ns3="7594a126-ae48-49d2-9c44-dde507913f0f" targetNamespace="http://schemas.microsoft.com/office/2006/metadata/properties" ma:root="true" ma:fieldsID="8a19df9bf27512cb56b0d0f70d62407c" ns1:_="" ns2:_="" ns3:_="">
    <xsd:import namespace="http://schemas.microsoft.com/sharepoint/v3"/>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21f4d4-ca5c-43ab-a81e-29da611f3d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0e31fbb-88ff-4576-b8ca-366fe98f3935}" ma:internalName="TaxCatchAll" ma:showField="CatchAllData" ma:web="7594a126-ae48-49d2-9c44-dde507913f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66D4AD-3934-4A59-9787-B64B51E85209}">
  <ds:schemaRefs>
    <ds:schemaRef ds:uri="http://schemas.microsoft.com/office/2006/metadata/properties"/>
    <ds:schemaRef ds:uri="http://schemas.microsoft.com/office/infopath/2007/PartnerControls"/>
    <ds:schemaRef ds:uri="7594a126-ae48-49d2-9c44-dde507913f0f"/>
    <ds:schemaRef ds:uri="a58df785-9696-4fb3-852f-490bb0124867"/>
  </ds:schemaRefs>
</ds:datastoreItem>
</file>

<file path=customXml/itemProps2.xml><?xml version="1.0" encoding="utf-8"?>
<ds:datastoreItem xmlns:ds="http://schemas.openxmlformats.org/officeDocument/2006/customXml" ds:itemID="{98EBF6DE-4121-4038-8136-8D0C8D52AFDC}">
  <ds:schemaRefs>
    <ds:schemaRef ds:uri="http://schemas.openxmlformats.org/officeDocument/2006/bibliography"/>
  </ds:schemaRefs>
</ds:datastoreItem>
</file>

<file path=customXml/itemProps3.xml><?xml version="1.0" encoding="utf-8"?>
<ds:datastoreItem xmlns:ds="http://schemas.openxmlformats.org/officeDocument/2006/customXml" ds:itemID="{2DED7C2C-EEE2-4843-B064-34D98840A502}"/>
</file>

<file path=customXml/itemProps4.xml><?xml version="1.0" encoding="utf-8"?>
<ds:datastoreItem xmlns:ds="http://schemas.openxmlformats.org/officeDocument/2006/customXml" ds:itemID="{D7C1DFE2-930E-4A05-94B7-069227F66D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1418</Words>
  <Characters>8089</Characters>
  <Application>Microsoft Office Word</Application>
  <DocSecurity>4</DocSecurity>
  <Lines>67</Lines>
  <Paragraphs>18</Paragraphs>
  <ScaleCrop>false</ScaleCrop>
  <Company>Ulster County</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Liotta</dc:creator>
  <cp:keywords/>
  <dc:description/>
  <cp:lastModifiedBy>Samantha Liotta</cp:lastModifiedBy>
  <cp:revision>47</cp:revision>
  <dcterms:created xsi:type="dcterms:W3CDTF">2022-01-04T23:32:00Z</dcterms:created>
  <dcterms:modified xsi:type="dcterms:W3CDTF">2022-01-10T21:50:00Z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y fmtid="{D5CDD505-2E9C-101B-9397-08002B2CF9AE}" pid="3" name="Order">
    <vt:r8>333100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